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F27CD" w14:textId="3127643C" w:rsidR="00301B5F" w:rsidRPr="006B2DD9" w:rsidRDefault="008F3D69" w:rsidP="00301B5F">
      <w:pPr>
        <w:spacing w:before="100" w:beforeAutospacing="1" w:after="100" w:afterAutospacing="1" w:line="240" w:lineRule="auto"/>
        <w:textAlignment w:val="baseline"/>
        <w:rPr>
          <w:rFonts w:ascii="Trebuchet MS" w:hAnsi="Trebuchet MS" w:cs="Arial"/>
          <w:b/>
          <w:bCs/>
          <w:color w:val="000000"/>
          <w:sz w:val="32"/>
          <w:szCs w:val="32"/>
        </w:rPr>
      </w:pPr>
      <w:r>
        <w:rPr>
          <w:rFonts w:ascii="Trebuchet MS" w:hAnsi="Trebuchet MS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24EFF6F4" wp14:editId="79B3497A">
            <wp:simplePos x="0" y="0"/>
            <wp:positionH relativeFrom="column">
              <wp:posOffset>635</wp:posOffset>
            </wp:positionH>
            <wp:positionV relativeFrom="paragraph">
              <wp:posOffset>-290484</wp:posOffset>
            </wp:positionV>
            <wp:extent cx="1722246" cy="5080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envenidos_header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246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CC3" w:rsidRPr="006B2DD9">
        <w:rPr>
          <w:rFonts w:ascii="Trebuchet MS" w:hAnsi="Trebuchet MS" w:cs="Arial"/>
          <w:b/>
          <w:bCs/>
          <w:color w:val="FFFF00"/>
          <w:sz w:val="32"/>
          <w:szCs w:val="32"/>
        </w:rPr>
        <w:t xml:space="preserve"> </w:t>
      </w:r>
      <w:r w:rsidR="00301B5F" w:rsidRPr="006B2DD9">
        <w:rPr>
          <w:rFonts w:ascii="Trebuchet MS" w:hAnsi="Trebuchet MS" w:cs="Arial"/>
          <w:b/>
          <w:bCs/>
          <w:color w:val="FFFF00"/>
          <w:sz w:val="32"/>
          <w:szCs w:val="32"/>
        </w:rPr>
        <w:br/>
      </w:r>
      <w:bookmarkStart w:id="0" w:name="_GoBack"/>
      <w:bookmarkEnd w:id="0"/>
      <w:r w:rsidR="00332CC3" w:rsidRPr="00332CC3">
        <w:rPr>
          <w:rFonts w:ascii="Trebuchet MS" w:hAnsi="Trebuchet MS" w:cs="Arial"/>
          <w:b/>
          <w:bCs/>
          <w:color w:val="A6A6A6" w:themeColor="background1" w:themeShade="A6"/>
          <w:spacing w:val="20"/>
        </w:rPr>
        <w:t>PROXE SCRIPT</w:t>
      </w:r>
      <w:r w:rsidR="00301B5F" w:rsidRPr="00332CC3">
        <w:rPr>
          <w:rFonts w:ascii="Trebuchet MS" w:hAnsi="Trebuchet MS" w:cs="Arial"/>
          <w:b/>
          <w:bCs/>
          <w:color w:val="A6A6A6" w:themeColor="background1" w:themeShade="A6"/>
          <w:sz w:val="32"/>
          <w:szCs w:val="32"/>
        </w:rPr>
        <w:t xml:space="preserve"> </w:t>
      </w:r>
    </w:p>
    <w:p w14:paraId="4B269107" w14:textId="450995B4" w:rsidR="0040244A" w:rsidRPr="006B2DD9" w:rsidRDefault="0045553C" w:rsidP="006B2DD9">
      <w:pPr>
        <w:widowControl w:val="0"/>
        <w:rPr>
          <w:rFonts w:ascii="Trebuchet MS" w:hAnsi="Trebuchet MS"/>
          <w:sz w:val="18"/>
          <w:szCs w:val="18"/>
        </w:rPr>
      </w:pPr>
      <w:r w:rsidRPr="006B2DD9">
        <w:rPr>
          <w:rFonts w:ascii="Trebuchet MS" w:hAnsi="Trebuchet MS"/>
          <w:b/>
          <w:sz w:val="18"/>
          <w:szCs w:val="21"/>
        </w:rPr>
        <w:t xml:space="preserve">1.  </w:t>
      </w:r>
      <w:r w:rsidRPr="006B2DD9">
        <w:rPr>
          <w:rFonts w:ascii="Trebuchet MS" w:hAnsi="Trebuchet MS"/>
          <w:b/>
          <w:bCs/>
          <w:sz w:val="18"/>
          <w:szCs w:val="21"/>
        </w:rPr>
        <w:t xml:space="preserve">Introduce yourself, state your purpose, and ask permission. </w:t>
      </w:r>
      <w:r w:rsidR="00440098" w:rsidRPr="006B2DD9">
        <w:rPr>
          <w:rFonts w:ascii="Trebuchet MS" w:hAnsi="Trebuchet MS"/>
          <w:b/>
          <w:bCs/>
          <w:sz w:val="18"/>
          <w:szCs w:val="21"/>
        </w:rPr>
        <w:br/>
      </w:r>
      <w:r w:rsidR="00440098" w:rsidRPr="006B2DD9">
        <w:rPr>
          <w:rFonts w:ascii="Trebuchet MS" w:hAnsi="Trebuchet MS"/>
          <w:sz w:val="18"/>
          <w:szCs w:val="18"/>
        </w:rPr>
        <w:t>I’</w:t>
      </w:r>
      <w:r w:rsidR="006B2DD9" w:rsidRPr="006B2DD9">
        <w:rPr>
          <w:rFonts w:ascii="Trebuchet MS" w:hAnsi="Trebuchet MS"/>
          <w:sz w:val="18"/>
          <w:szCs w:val="18"/>
        </w:rPr>
        <w:t xml:space="preserve">m ___. </w:t>
      </w:r>
      <w:r w:rsidR="00440098" w:rsidRPr="006B2DD9">
        <w:rPr>
          <w:rFonts w:ascii="Trebuchet MS" w:hAnsi="Trebuchet MS"/>
          <w:sz w:val="18"/>
          <w:szCs w:val="18"/>
        </w:rPr>
        <w:t>W</w:t>
      </w:r>
      <w:r w:rsidRPr="006B2DD9">
        <w:rPr>
          <w:rFonts w:ascii="Trebuchet MS" w:hAnsi="Trebuchet MS"/>
          <w:sz w:val="18"/>
          <w:szCs w:val="18"/>
        </w:rPr>
        <w:t>e’re with InterVarsity Christian Fellowshi</w:t>
      </w:r>
      <w:r w:rsidR="00EB32B2" w:rsidRPr="006B2DD9">
        <w:rPr>
          <w:rFonts w:ascii="Trebuchet MS" w:hAnsi="Trebuchet MS"/>
          <w:sz w:val="18"/>
          <w:szCs w:val="18"/>
        </w:rPr>
        <w:t xml:space="preserve">p and we’re </w:t>
      </w:r>
      <w:r w:rsidR="00825741" w:rsidRPr="006B2DD9">
        <w:rPr>
          <w:rFonts w:ascii="Trebuchet MS" w:hAnsi="Trebuchet MS"/>
          <w:sz w:val="18"/>
          <w:szCs w:val="18"/>
        </w:rPr>
        <w:t>looking to</w:t>
      </w:r>
      <w:r w:rsidR="004A287E">
        <w:rPr>
          <w:rFonts w:ascii="Trebuchet MS" w:hAnsi="Trebuchet MS"/>
          <w:sz w:val="18"/>
          <w:szCs w:val="18"/>
        </w:rPr>
        <w:t xml:space="preserve"> engage with people today about whether our campus is</w:t>
      </w:r>
      <w:r w:rsidR="00840600">
        <w:rPr>
          <w:rFonts w:ascii="Trebuchet MS" w:hAnsi="Trebuchet MS"/>
          <w:sz w:val="18"/>
          <w:szCs w:val="18"/>
        </w:rPr>
        <w:t xml:space="preserve"> welcoming or not and how religious groups contribute to that climate</w:t>
      </w:r>
      <w:r w:rsidR="006B2DD9" w:rsidRPr="006B2DD9">
        <w:rPr>
          <w:rFonts w:ascii="Trebuchet MS" w:hAnsi="Trebuchet MS"/>
          <w:sz w:val="18"/>
          <w:szCs w:val="18"/>
        </w:rPr>
        <w:t xml:space="preserve">. </w:t>
      </w:r>
      <w:r w:rsidR="00825741" w:rsidRPr="006B2DD9">
        <w:rPr>
          <w:rFonts w:ascii="Trebuchet MS" w:hAnsi="Trebuchet MS"/>
          <w:sz w:val="18"/>
          <w:szCs w:val="18"/>
        </w:rPr>
        <w:t xml:space="preserve">Do you have a few minutes to </w:t>
      </w:r>
      <w:r w:rsidR="004A287E">
        <w:rPr>
          <w:rFonts w:ascii="Trebuchet MS" w:hAnsi="Trebuchet MS"/>
          <w:sz w:val="18"/>
          <w:szCs w:val="18"/>
        </w:rPr>
        <w:t>help us</w:t>
      </w:r>
      <w:r w:rsidR="00825741" w:rsidRPr="006B2DD9">
        <w:rPr>
          <w:rFonts w:ascii="Trebuchet MS" w:hAnsi="Trebuchet MS"/>
          <w:sz w:val="18"/>
          <w:szCs w:val="18"/>
        </w:rPr>
        <w:t>?</w:t>
      </w:r>
    </w:p>
    <w:p w14:paraId="2196A42B" w14:textId="689DA4DC" w:rsidR="0040244A" w:rsidRPr="006B2DD9" w:rsidRDefault="003B17CD" w:rsidP="006B2DD9">
      <w:pPr>
        <w:widowControl w:val="0"/>
        <w:rPr>
          <w:rFonts w:ascii="Trebuchet MS" w:hAnsi="Trebuchet MS"/>
          <w:color w:val="000000"/>
          <w:sz w:val="18"/>
          <w:szCs w:val="21"/>
        </w:rPr>
      </w:pPr>
      <w:r w:rsidRPr="006B2DD9">
        <w:rPr>
          <w:rFonts w:ascii="Trebuchet MS" w:hAnsi="Trebuchet MS"/>
          <w:b/>
          <w:sz w:val="18"/>
          <w:szCs w:val="21"/>
        </w:rPr>
        <w:t xml:space="preserve">2.  </w:t>
      </w:r>
      <w:r w:rsidRPr="006B2DD9">
        <w:rPr>
          <w:rFonts w:ascii="Trebuchet MS" w:hAnsi="Trebuchet MS"/>
          <w:b/>
          <w:bCs/>
          <w:sz w:val="18"/>
          <w:szCs w:val="21"/>
        </w:rPr>
        <w:t xml:space="preserve">Invite them to </w:t>
      </w:r>
      <w:r w:rsidR="00840600">
        <w:rPr>
          <w:rFonts w:ascii="Trebuchet MS" w:hAnsi="Trebuchet MS"/>
          <w:b/>
          <w:bCs/>
          <w:sz w:val="18"/>
          <w:szCs w:val="21"/>
        </w:rPr>
        <w:t>rate the campus</w:t>
      </w:r>
      <w:r w:rsidRPr="006B2DD9">
        <w:rPr>
          <w:rFonts w:ascii="Trebuchet MS" w:hAnsi="Trebuchet MS"/>
          <w:b/>
          <w:bCs/>
          <w:sz w:val="18"/>
          <w:szCs w:val="21"/>
        </w:rPr>
        <w:t xml:space="preserve">.  </w:t>
      </w:r>
      <w:r w:rsidR="00440098" w:rsidRPr="006B2DD9">
        <w:rPr>
          <w:rFonts w:ascii="Trebuchet MS" w:hAnsi="Trebuchet MS"/>
          <w:b/>
          <w:bCs/>
          <w:sz w:val="18"/>
          <w:szCs w:val="21"/>
        </w:rPr>
        <w:br/>
      </w:r>
      <w:r w:rsidRPr="006B2DD9">
        <w:rPr>
          <w:rFonts w:ascii="Trebuchet MS" w:hAnsi="Trebuchet MS"/>
          <w:sz w:val="18"/>
          <w:szCs w:val="18"/>
        </w:rPr>
        <w:t>First, we’d like y</w:t>
      </w:r>
      <w:r w:rsidR="00676F7B" w:rsidRPr="006B2DD9">
        <w:rPr>
          <w:rFonts w:ascii="Trebuchet MS" w:hAnsi="Trebuchet MS"/>
          <w:sz w:val="18"/>
          <w:szCs w:val="18"/>
        </w:rPr>
        <w:t xml:space="preserve">ou </w:t>
      </w:r>
      <w:r w:rsidR="00825741" w:rsidRPr="006B2DD9">
        <w:rPr>
          <w:rFonts w:ascii="Trebuchet MS" w:hAnsi="Trebuchet MS"/>
          <w:sz w:val="18"/>
          <w:szCs w:val="18"/>
        </w:rPr>
        <w:t xml:space="preserve">to </w:t>
      </w:r>
      <w:r w:rsidR="00840600">
        <w:rPr>
          <w:rFonts w:ascii="Trebuchet MS" w:hAnsi="Trebuchet MS"/>
          <w:sz w:val="18"/>
          <w:szCs w:val="18"/>
        </w:rPr>
        <w:t>rate how welcomi</w:t>
      </w:r>
      <w:r w:rsidR="004A287E">
        <w:rPr>
          <w:rFonts w:ascii="Trebuchet MS" w:hAnsi="Trebuchet MS"/>
          <w:sz w:val="18"/>
          <w:szCs w:val="18"/>
        </w:rPr>
        <w:t>ng you’ve found the campus</w:t>
      </w:r>
      <w:r w:rsidR="00825741" w:rsidRPr="006B2DD9">
        <w:rPr>
          <w:rFonts w:ascii="Trebuchet MS" w:hAnsi="Trebuchet MS"/>
          <w:sz w:val="18"/>
          <w:szCs w:val="18"/>
        </w:rPr>
        <w:t>.</w:t>
      </w:r>
      <w:r w:rsidR="00840600">
        <w:rPr>
          <w:rFonts w:ascii="Trebuchet MS" w:hAnsi="Trebuchet MS"/>
          <w:sz w:val="18"/>
          <w:szCs w:val="18"/>
        </w:rPr>
        <w:t xml:space="preserve"> </w:t>
      </w:r>
      <w:r w:rsidR="00840600">
        <w:rPr>
          <w:rFonts w:ascii="Trebuchet MS" w:hAnsi="Trebuchet MS"/>
          <w:i/>
          <w:sz w:val="18"/>
          <w:szCs w:val="18"/>
        </w:rPr>
        <w:t>(Invite them to p</w:t>
      </w:r>
      <w:r w:rsidR="004A287E">
        <w:rPr>
          <w:rFonts w:ascii="Trebuchet MS" w:hAnsi="Trebuchet MS"/>
          <w:i/>
          <w:sz w:val="18"/>
          <w:szCs w:val="18"/>
        </w:rPr>
        <w:t>lace a dot</w:t>
      </w:r>
      <w:r w:rsidR="00840600">
        <w:rPr>
          <w:rFonts w:ascii="Trebuchet MS" w:hAnsi="Trebuchet MS"/>
          <w:i/>
          <w:sz w:val="18"/>
          <w:szCs w:val="18"/>
        </w:rPr>
        <w:t xml:space="preserve">: very welcoming, somewhat welcoming, </w:t>
      </w:r>
      <w:proofErr w:type="gramStart"/>
      <w:r w:rsidR="00840600">
        <w:rPr>
          <w:rFonts w:ascii="Trebuchet MS" w:hAnsi="Trebuchet MS"/>
          <w:i/>
          <w:sz w:val="18"/>
          <w:szCs w:val="18"/>
        </w:rPr>
        <w:t>not</w:t>
      </w:r>
      <w:proofErr w:type="gramEnd"/>
      <w:r w:rsidR="00840600">
        <w:rPr>
          <w:rFonts w:ascii="Trebuchet MS" w:hAnsi="Trebuchet MS"/>
          <w:i/>
          <w:sz w:val="18"/>
          <w:szCs w:val="18"/>
        </w:rPr>
        <w:t xml:space="preserve"> welcoming)</w:t>
      </w:r>
    </w:p>
    <w:p w14:paraId="2B24CB4E" w14:textId="007E962B" w:rsidR="00EB0C40" w:rsidRPr="006B2DD9" w:rsidRDefault="0040244A" w:rsidP="006B2DD9">
      <w:pPr>
        <w:widowControl w:val="0"/>
        <w:rPr>
          <w:rFonts w:ascii="Trebuchet MS" w:hAnsi="Trebuchet MS"/>
          <w:b/>
          <w:sz w:val="18"/>
          <w:szCs w:val="21"/>
        </w:rPr>
      </w:pPr>
      <w:r w:rsidRPr="006B2DD9">
        <w:rPr>
          <w:rFonts w:ascii="Trebuchet MS" w:hAnsi="Trebuchet MS"/>
          <w:b/>
          <w:sz w:val="18"/>
          <w:szCs w:val="21"/>
        </w:rPr>
        <w:t xml:space="preserve">3.  </w:t>
      </w:r>
      <w:r w:rsidR="00840600">
        <w:rPr>
          <w:rFonts w:ascii="Trebuchet MS" w:hAnsi="Trebuchet MS"/>
          <w:b/>
          <w:sz w:val="18"/>
          <w:szCs w:val="21"/>
        </w:rPr>
        <w:t>Ask them to share where they’ve found their place of welcome on campus</w:t>
      </w:r>
      <w:r w:rsidR="006B2DD9">
        <w:rPr>
          <w:rFonts w:ascii="Trebuchet MS" w:hAnsi="Trebuchet MS"/>
          <w:b/>
          <w:sz w:val="18"/>
          <w:szCs w:val="21"/>
        </w:rPr>
        <w:t xml:space="preserve"> </w:t>
      </w:r>
      <w:r w:rsidR="006B2DD9">
        <w:rPr>
          <w:rFonts w:ascii="Trebuchet MS" w:hAnsi="Trebuchet MS"/>
          <w:b/>
          <w:sz w:val="18"/>
          <w:szCs w:val="21"/>
        </w:rPr>
        <w:br/>
      </w:r>
      <w:r w:rsidR="00840600">
        <w:rPr>
          <w:rFonts w:ascii="Trebuchet MS" w:hAnsi="Trebuchet MS"/>
          <w:sz w:val="18"/>
          <w:szCs w:val="18"/>
        </w:rPr>
        <w:t>Where have you found your place of welcome on campus?</w:t>
      </w:r>
      <w:r w:rsidR="00105DF0" w:rsidRPr="006B2DD9">
        <w:rPr>
          <w:rFonts w:ascii="Trebuchet MS" w:hAnsi="Trebuchet MS"/>
          <w:sz w:val="18"/>
          <w:szCs w:val="18"/>
        </w:rPr>
        <w:t xml:space="preserve"> </w:t>
      </w:r>
      <w:r w:rsidR="00105DF0" w:rsidRPr="006B2DD9">
        <w:rPr>
          <w:rFonts w:ascii="Trebuchet MS" w:hAnsi="Trebuchet MS"/>
          <w:i/>
          <w:sz w:val="18"/>
          <w:szCs w:val="18"/>
        </w:rPr>
        <w:t>(</w:t>
      </w:r>
      <w:r w:rsidR="0026522D" w:rsidRPr="006B2DD9">
        <w:rPr>
          <w:rFonts w:ascii="Trebuchet MS" w:hAnsi="Trebuchet MS"/>
          <w:i/>
          <w:sz w:val="18"/>
          <w:szCs w:val="18"/>
        </w:rPr>
        <w:t>Invite t</w:t>
      </w:r>
      <w:r w:rsidR="00440098" w:rsidRPr="006B2DD9">
        <w:rPr>
          <w:rFonts w:ascii="Trebuchet MS" w:hAnsi="Trebuchet MS"/>
          <w:i/>
          <w:sz w:val="18"/>
          <w:szCs w:val="18"/>
        </w:rPr>
        <w:t xml:space="preserve">hem </w:t>
      </w:r>
      <w:r w:rsidR="00AD39DD">
        <w:rPr>
          <w:rFonts w:ascii="Trebuchet MS" w:hAnsi="Trebuchet MS"/>
          <w:i/>
          <w:sz w:val="18"/>
          <w:szCs w:val="18"/>
        </w:rPr>
        <w:t>to</w:t>
      </w:r>
      <w:r w:rsidR="00840600">
        <w:rPr>
          <w:rFonts w:ascii="Trebuchet MS" w:hAnsi="Trebuchet MS"/>
          <w:i/>
          <w:sz w:val="18"/>
          <w:szCs w:val="18"/>
        </w:rPr>
        <w:t xml:space="preserve"> write in the box next to the question</w:t>
      </w:r>
      <w:r w:rsidR="0026522D" w:rsidRPr="006B2DD9">
        <w:rPr>
          <w:rFonts w:ascii="Trebuchet MS" w:hAnsi="Trebuchet MS"/>
          <w:i/>
          <w:sz w:val="18"/>
          <w:szCs w:val="18"/>
        </w:rPr>
        <w:t>.)</w:t>
      </w:r>
      <w:r w:rsidR="00105DF0" w:rsidRPr="006B2DD9">
        <w:rPr>
          <w:rFonts w:ascii="Trebuchet MS" w:hAnsi="Trebuchet MS"/>
          <w:sz w:val="18"/>
          <w:szCs w:val="18"/>
        </w:rPr>
        <w:t xml:space="preserve"> </w:t>
      </w:r>
      <w:r w:rsidR="00E55FF8">
        <w:rPr>
          <w:rFonts w:ascii="Trebuchet MS" w:hAnsi="Trebuchet MS"/>
          <w:sz w:val="18"/>
          <w:szCs w:val="18"/>
        </w:rPr>
        <w:t>How has finding (or not finding) a place where you feel welcomed impacted your experience on campus?</w:t>
      </w:r>
    </w:p>
    <w:p w14:paraId="27592F6B" w14:textId="6E6B657B" w:rsidR="00AD39DD" w:rsidRPr="00A434AB" w:rsidRDefault="000814C0" w:rsidP="00840600">
      <w:pPr>
        <w:widowControl w:val="0"/>
        <w:rPr>
          <w:rFonts w:ascii="Trebuchet MS" w:hAnsi="Trebuchet MS"/>
          <w:sz w:val="18"/>
          <w:szCs w:val="18"/>
        </w:rPr>
      </w:pPr>
      <w:r w:rsidRPr="006B2DD9">
        <w:rPr>
          <w:rFonts w:ascii="Trebuchet MS" w:hAnsi="Trebuchet MS"/>
          <w:b/>
          <w:sz w:val="18"/>
          <w:szCs w:val="21"/>
        </w:rPr>
        <w:t>4</w:t>
      </w:r>
      <w:r w:rsidR="00EE2405" w:rsidRPr="006B2DD9">
        <w:rPr>
          <w:rFonts w:ascii="Trebuchet MS" w:hAnsi="Trebuchet MS"/>
          <w:b/>
          <w:sz w:val="18"/>
          <w:szCs w:val="21"/>
        </w:rPr>
        <w:t>.</w:t>
      </w:r>
      <w:r w:rsidR="008243EE" w:rsidRPr="006B2DD9">
        <w:rPr>
          <w:rFonts w:ascii="Trebuchet MS" w:hAnsi="Trebuchet MS"/>
          <w:b/>
          <w:sz w:val="18"/>
          <w:szCs w:val="21"/>
        </w:rPr>
        <w:t xml:space="preserve">  </w:t>
      </w:r>
      <w:r w:rsidR="00840600">
        <w:rPr>
          <w:rFonts w:ascii="Trebuchet MS" w:hAnsi="Trebuchet MS"/>
          <w:b/>
          <w:sz w:val="18"/>
          <w:szCs w:val="21"/>
        </w:rPr>
        <w:t xml:space="preserve">Flip the card over. </w:t>
      </w:r>
      <w:r w:rsidR="0026522D" w:rsidRPr="006B2DD9">
        <w:rPr>
          <w:rFonts w:ascii="Trebuchet MS" w:hAnsi="Trebuchet MS"/>
          <w:b/>
          <w:sz w:val="18"/>
          <w:szCs w:val="21"/>
        </w:rPr>
        <w:t xml:space="preserve">Ask </w:t>
      </w:r>
      <w:r w:rsidR="00840600">
        <w:rPr>
          <w:rFonts w:ascii="Trebuchet MS" w:hAnsi="Trebuchet MS"/>
          <w:b/>
          <w:sz w:val="18"/>
          <w:szCs w:val="21"/>
        </w:rPr>
        <w:t>them to share about religious groups</w:t>
      </w:r>
      <w:r w:rsidR="00C32F1C" w:rsidRPr="006B2DD9">
        <w:rPr>
          <w:rFonts w:ascii="Trebuchet MS" w:hAnsi="Trebuchet MS"/>
          <w:b/>
          <w:sz w:val="18"/>
          <w:szCs w:val="21"/>
        </w:rPr>
        <w:t>.</w:t>
      </w:r>
      <w:r w:rsidR="006B2DD9">
        <w:rPr>
          <w:rFonts w:ascii="Trebuchet MS" w:hAnsi="Trebuchet MS"/>
          <w:b/>
          <w:sz w:val="18"/>
          <w:szCs w:val="21"/>
        </w:rPr>
        <w:t xml:space="preserve"> </w:t>
      </w:r>
      <w:r w:rsidR="006B2DD9">
        <w:rPr>
          <w:rFonts w:ascii="Trebuchet MS" w:hAnsi="Trebuchet MS"/>
          <w:b/>
          <w:sz w:val="18"/>
          <w:szCs w:val="21"/>
        </w:rPr>
        <w:br/>
      </w:r>
      <w:r w:rsidR="0026522D" w:rsidRPr="006B2DD9">
        <w:rPr>
          <w:rFonts w:ascii="Trebuchet MS" w:hAnsi="Trebuchet MS"/>
          <w:sz w:val="18"/>
          <w:szCs w:val="18"/>
        </w:rPr>
        <w:t xml:space="preserve">We’d love to </w:t>
      </w:r>
      <w:r w:rsidR="00840600">
        <w:rPr>
          <w:rFonts w:ascii="Trebuchet MS" w:hAnsi="Trebuchet MS"/>
          <w:sz w:val="18"/>
          <w:szCs w:val="18"/>
        </w:rPr>
        <w:t>hear about your experiences with religious groups on campus. In terms of religious groups, where have you been welcomed on campus? (</w:t>
      </w:r>
      <w:r w:rsidR="00840600">
        <w:rPr>
          <w:rFonts w:ascii="Trebuchet MS" w:hAnsi="Trebuchet MS"/>
          <w:i/>
          <w:sz w:val="18"/>
          <w:szCs w:val="18"/>
        </w:rPr>
        <w:t>Invite them to write in the box next to the question.)</w:t>
      </w:r>
      <w:r w:rsidR="00A434AB">
        <w:rPr>
          <w:rFonts w:ascii="Trebuchet MS" w:hAnsi="Trebuchet MS"/>
          <w:i/>
          <w:sz w:val="18"/>
          <w:szCs w:val="18"/>
        </w:rPr>
        <w:t xml:space="preserve"> </w:t>
      </w:r>
      <w:r w:rsidR="00A434AB">
        <w:rPr>
          <w:rFonts w:ascii="Trebuchet MS" w:hAnsi="Trebuchet MS"/>
          <w:sz w:val="18"/>
          <w:szCs w:val="18"/>
        </w:rPr>
        <w:t>How did they make you feel welcome?</w:t>
      </w:r>
    </w:p>
    <w:p w14:paraId="0F3874ED" w14:textId="1505D017" w:rsidR="00840600" w:rsidRPr="004A287E" w:rsidRDefault="00840600" w:rsidP="00840600">
      <w:pPr>
        <w:widowControl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sz w:val="18"/>
          <w:szCs w:val="21"/>
        </w:rPr>
        <w:t>5</w:t>
      </w:r>
      <w:r w:rsidRPr="006B2DD9">
        <w:rPr>
          <w:rFonts w:ascii="Trebuchet MS" w:hAnsi="Trebuchet MS"/>
          <w:b/>
          <w:sz w:val="18"/>
          <w:szCs w:val="21"/>
        </w:rPr>
        <w:t xml:space="preserve">.  </w:t>
      </w:r>
      <w:r>
        <w:rPr>
          <w:rFonts w:ascii="Trebuchet MS" w:hAnsi="Trebuchet MS"/>
          <w:b/>
          <w:sz w:val="18"/>
          <w:szCs w:val="21"/>
        </w:rPr>
        <w:t xml:space="preserve">Ask about Christians </w:t>
      </w:r>
      <w:r>
        <w:rPr>
          <w:rFonts w:ascii="Trebuchet MS" w:hAnsi="Trebuchet MS"/>
          <w:b/>
          <w:sz w:val="18"/>
          <w:szCs w:val="21"/>
        </w:rPr>
        <w:br/>
      </w:r>
      <w:r>
        <w:rPr>
          <w:rFonts w:ascii="Trebuchet MS" w:hAnsi="Trebuchet MS"/>
          <w:sz w:val="18"/>
          <w:szCs w:val="18"/>
        </w:rPr>
        <w:t>Since we’re part of a Christian group on campus, w</w:t>
      </w:r>
      <w:r w:rsidRPr="006B2DD9">
        <w:rPr>
          <w:rFonts w:ascii="Trebuchet MS" w:hAnsi="Trebuchet MS"/>
          <w:sz w:val="18"/>
          <w:szCs w:val="18"/>
        </w:rPr>
        <w:t xml:space="preserve">e’d love to </w:t>
      </w:r>
      <w:r>
        <w:rPr>
          <w:rFonts w:ascii="Trebuchet MS" w:hAnsi="Trebuchet MS"/>
          <w:sz w:val="18"/>
          <w:szCs w:val="18"/>
        </w:rPr>
        <w:t>hear about your experiences with Christian</w:t>
      </w:r>
      <w:r w:rsidR="004A287E">
        <w:rPr>
          <w:rFonts w:ascii="Trebuchet MS" w:hAnsi="Trebuchet MS"/>
          <w:sz w:val="18"/>
          <w:szCs w:val="18"/>
        </w:rPr>
        <w:t>s</w:t>
      </w:r>
      <w:r>
        <w:rPr>
          <w:rFonts w:ascii="Trebuchet MS" w:hAnsi="Trebuchet MS"/>
          <w:sz w:val="18"/>
          <w:szCs w:val="18"/>
        </w:rPr>
        <w:t xml:space="preserve">. </w:t>
      </w:r>
      <w:r w:rsidR="004A287E">
        <w:rPr>
          <w:rFonts w:ascii="Trebuchet MS" w:hAnsi="Trebuchet MS"/>
          <w:sz w:val="18"/>
          <w:szCs w:val="18"/>
        </w:rPr>
        <w:t xml:space="preserve">How good are Christians at welcoming people? </w:t>
      </w:r>
      <w:r w:rsidR="004A287E">
        <w:rPr>
          <w:rFonts w:ascii="Trebuchet MS" w:hAnsi="Trebuchet MS"/>
          <w:i/>
          <w:sz w:val="18"/>
          <w:szCs w:val="18"/>
        </w:rPr>
        <w:t xml:space="preserve">(Invite them to place a dot: very welcoming, somewhat welcoming, </w:t>
      </w:r>
      <w:proofErr w:type="gramStart"/>
      <w:r w:rsidR="004A287E">
        <w:rPr>
          <w:rFonts w:ascii="Trebuchet MS" w:hAnsi="Trebuchet MS"/>
          <w:i/>
          <w:sz w:val="18"/>
          <w:szCs w:val="18"/>
        </w:rPr>
        <w:t>not</w:t>
      </w:r>
      <w:proofErr w:type="gramEnd"/>
      <w:r w:rsidR="004A287E">
        <w:rPr>
          <w:rFonts w:ascii="Trebuchet MS" w:hAnsi="Trebuchet MS"/>
          <w:i/>
          <w:sz w:val="18"/>
          <w:szCs w:val="18"/>
        </w:rPr>
        <w:t xml:space="preserve"> welcoming)</w:t>
      </w:r>
      <w:r w:rsidR="00E55FF8">
        <w:rPr>
          <w:rFonts w:ascii="Trebuchet MS" w:hAnsi="Trebuchet MS"/>
          <w:sz w:val="18"/>
          <w:szCs w:val="18"/>
        </w:rPr>
        <w:t xml:space="preserve"> </w:t>
      </w:r>
    </w:p>
    <w:p w14:paraId="1C8E46F0" w14:textId="2D266D67" w:rsidR="004A287E" w:rsidRPr="006B2DD9" w:rsidRDefault="004A287E" w:rsidP="004A287E">
      <w:pPr>
        <w:widowControl w:val="0"/>
        <w:tabs>
          <w:tab w:val="left" w:pos="6660"/>
        </w:tabs>
        <w:spacing w:after="0"/>
        <w:rPr>
          <w:rFonts w:ascii="Trebuchet MS" w:hAnsi="Trebuchet MS"/>
          <w:b/>
          <w:sz w:val="18"/>
          <w:szCs w:val="21"/>
        </w:rPr>
      </w:pPr>
      <w:r w:rsidRPr="006B2DD9">
        <w:rPr>
          <w:rFonts w:ascii="Trebuchet MS" w:hAnsi="Trebuchet MS"/>
          <w:b/>
          <w:sz w:val="18"/>
          <w:szCs w:val="21"/>
        </w:rPr>
        <w:t xml:space="preserve">5.  </w:t>
      </w:r>
      <w:r>
        <w:rPr>
          <w:rFonts w:ascii="Trebuchet MS" w:hAnsi="Trebuchet MS"/>
          <w:b/>
          <w:bCs/>
          <w:sz w:val="18"/>
          <w:szCs w:val="21"/>
        </w:rPr>
        <w:t>Transition to a spiritual conversation.</w:t>
      </w:r>
      <w:r w:rsidRPr="006B2DD9">
        <w:rPr>
          <w:rFonts w:ascii="Trebuchet MS" w:hAnsi="Trebuchet MS"/>
          <w:b/>
          <w:sz w:val="18"/>
          <w:szCs w:val="21"/>
        </w:rPr>
        <w:t xml:space="preserve"> </w:t>
      </w:r>
    </w:p>
    <w:p w14:paraId="5466DC66" w14:textId="55CE5B3C" w:rsidR="00840600" w:rsidRDefault="00E55FF8" w:rsidP="00840600">
      <w:pPr>
        <w:widowControl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Why do you think it matters whether or not a group is welcoming?</w:t>
      </w:r>
    </w:p>
    <w:p w14:paraId="7F0FCEA1" w14:textId="1543B27B" w:rsidR="001A7F6F" w:rsidRPr="006B2DD9" w:rsidRDefault="001A7F6F" w:rsidP="001A7F6F">
      <w:pPr>
        <w:widowControl w:val="0"/>
        <w:tabs>
          <w:tab w:val="left" w:pos="6660"/>
        </w:tabs>
        <w:spacing w:after="0"/>
        <w:rPr>
          <w:rFonts w:ascii="Trebuchet MS" w:hAnsi="Trebuchet MS"/>
          <w:b/>
          <w:sz w:val="18"/>
          <w:szCs w:val="21"/>
        </w:rPr>
      </w:pPr>
      <w:r w:rsidRPr="006B2DD9">
        <w:rPr>
          <w:rFonts w:ascii="Trebuchet MS" w:hAnsi="Trebuchet MS"/>
          <w:b/>
          <w:sz w:val="18"/>
          <w:szCs w:val="21"/>
        </w:rPr>
        <w:t xml:space="preserve">5.  </w:t>
      </w:r>
      <w:r>
        <w:rPr>
          <w:rFonts w:ascii="Trebuchet MS" w:hAnsi="Trebuchet MS"/>
          <w:b/>
          <w:bCs/>
          <w:sz w:val="18"/>
          <w:szCs w:val="21"/>
        </w:rPr>
        <w:t>Transition to Scripture.</w:t>
      </w:r>
      <w:r w:rsidRPr="006B2DD9">
        <w:rPr>
          <w:rFonts w:ascii="Trebuchet MS" w:hAnsi="Trebuchet MS"/>
          <w:b/>
          <w:sz w:val="18"/>
          <w:szCs w:val="21"/>
        </w:rPr>
        <w:t xml:space="preserve"> </w:t>
      </w:r>
    </w:p>
    <w:p w14:paraId="032A0BB5" w14:textId="62B3F399" w:rsidR="001A7F6F" w:rsidRPr="00A434AB" w:rsidRDefault="001A7F6F" w:rsidP="00840600">
      <w:pPr>
        <w:widowControl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As Christians, we think it’s important to welcome others because God welcomes us. Jesus told a really powerful story about it.</w:t>
      </w:r>
      <w:r w:rsidR="00A434AB">
        <w:rPr>
          <w:rFonts w:ascii="Trebuchet MS" w:hAnsi="Trebuchet MS"/>
          <w:sz w:val="18"/>
          <w:szCs w:val="18"/>
        </w:rPr>
        <w:t xml:space="preserve"> A son disrespects his father, leaves his family and</w:t>
      </w:r>
      <w:r w:rsidR="00BC7B45" w:rsidRPr="00BC7B45">
        <w:rPr>
          <w:rFonts w:ascii="Trebuchet MS" w:hAnsi="Trebuchet MS"/>
          <w:sz w:val="18"/>
          <w:szCs w:val="18"/>
        </w:rPr>
        <w:t xml:space="preserve"> </w:t>
      </w:r>
      <w:r w:rsidR="00BC7B45">
        <w:rPr>
          <w:rFonts w:ascii="Trebuchet MS" w:hAnsi="Trebuchet MS"/>
          <w:sz w:val="18"/>
          <w:szCs w:val="18"/>
        </w:rPr>
        <w:t>then, after a time,</w:t>
      </w:r>
      <w:r w:rsidR="00A434AB">
        <w:rPr>
          <w:rFonts w:ascii="Trebuchet MS" w:hAnsi="Trebuchet MS"/>
          <w:sz w:val="18"/>
          <w:szCs w:val="18"/>
        </w:rPr>
        <w:t xml:space="preserve"> runs out of money. He decides to go home. When he gets home, his father has lots of things he could do: get angry, give him the cold shoulder, </w:t>
      </w:r>
      <w:proofErr w:type="gramStart"/>
      <w:r w:rsidR="00A434AB">
        <w:rPr>
          <w:rFonts w:ascii="Trebuchet MS" w:hAnsi="Trebuchet MS"/>
          <w:sz w:val="18"/>
          <w:szCs w:val="18"/>
        </w:rPr>
        <w:t>embarrass</w:t>
      </w:r>
      <w:proofErr w:type="gramEnd"/>
      <w:r w:rsidR="00A434AB">
        <w:rPr>
          <w:rFonts w:ascii="Trebuchet MS" w:hAnsi="Trebuchet MS"/>
          <w:sz w:val="18"/>
          <w:szCs w:val="18"/>
        </w:rPr>
        <w:t xml:space="preserve"> him. But instead, the father says this … </w:t>
      </w:r>
      <w:r w:rsidR="00A434AB">
        <w:rPr>
          <w:rFonts w:ascii="Trebuchet MS" w:hAnsi="Trebuchet MS"/>
          <w:i/>
          <w:sz w:val="18"/>
          <w:szCs w:val="18"/>
        </w:rPr>
        <w:t xml:space="preserve">(point to the scripture passage and read it). </w:t>
      </w:r>
      <w:r w:rsidR="00A434AB">
        <w:rPr>
          <w:rFonts w:ascii="Trebuchet MS" w:hAnsi="Trebuchet MS"/>
          <w:sz w:val="18"/>
          <w:szCs w:val="18"/>
        </w:rPr>
        <w:t>Jesus says that God is like that father.</w:t>
      </w:r>
    </w:p>
    <w:p w14:paraId="237CD14C" w14:textId="03D78FD9" w:rsidR="00AC1E96" w:rsidRPr="006B2DD9" w:rsidRDefault="000814C0" w:rsidP="006B2DD9">
      <w:pPr>
        <w:widowControl w:val="0"/>
        <w:tabs>
          <w:tab w:val="left" w:pos="6660"/>
        </w:tabs>
        <w:spacing w:after="0"/>
        <w:rPr>
          <w:rFonts w:ascii="Trebuchet MS" w:hAnsi="Trebuchet MS"/>
          <w:b/>
          <w:sz w:val="18"/>
          <w:szCs w:val="21"/>
        </w:rPr>
      </w:pPr>
      <w:r w:rsidRPr="006B2DD9">
        <w:rPr>
          <w:rFonts w:ascii="Trebuchet MS" w:hAnsi="Trebuchet MS"/>
          <w:b/>
          <w:sz w:val="18"/>
          <w:szCs w:val="21"/>
        </w:rPr>
        <w:t>5</w:t>
      </w:r>
      <w:r w:rsidR="00EE2405" w:rsidRPr="006B2DD9">
        <w:rPr>
          <w:rFonts w:ascii="Trebuchet MS" w:hAnsi="Trebuchet MS"/>
          <w:b/>
          <w:sz w:val="18"/>
          <w:szCs w:val="21"/>
        </w:rPr>
        <w:t xml:space="preserve">.  </w:t>
      </w:r>
      <w:r w:rsidR="00440098" w:rsidRPr="006B2DD9">
        <w:rPr>
          <w:rFonts w:ascii="Trebuchet MS" w:hAnsi="Trebuchet MS"/>
          <w:b/>
          <w:bCs/>
          <w:sz w:val="18"/>
          <w:szCs w:val="21"/>
        </w:rPr>
        <w:t>Ask permission, and then s</w:t>
      </w:r>
      <w:r w:rsidR="00EE2405" w:rsidRPr="006B2DD9">
        <w:rPr>
          <w:rFonts w:ascii="Trebuchet MS" w:hAnsi="Trebuchet MS"/>
          <w:b/>
          <w:bCs/>
          <w:sz w:val="18"/>
          <w:szCs w:val="21"/>
        </w:rPr>
        <w:t>hare the gospel</w:t>
      </w:r>
      <w:r w:rsidR="00EE2405" w:rsidRPr="006B2DD9">
        <w:rPr>
          <w:rFonts w:ascii="Trebuchet MS" w:hAnsi="Trebuchet MS"/>
          <w:b/>
          <w:sz w:val="18"/>
          <w:szCs w:val="21"/>
        </w:rPr>
        <w:t xml:space="preserve">. </w:t>
      </w:r>
    </w:p>
    <w:p w14:paraId="067617A5" w14:textId="4EF61895" w:rsidR="0097440B" w:rsidRPr="00AD39DD" w:rsidRDefault="00440098" w:rsidP="006B2DD9">
      <w:pPr>
        <w:widowControl w:val="0"/>
        <w:rPr>
          <w:rFonts w:ascii="Trebuchet MS" w:hAnsi="Trebuchet MS"/>
          <w:i/>
          <w:sz w:val="18"/>
          <w:szCs w:val="18"/>
        </w:rPr>
      </w:pPr>
      <w:r w:rsidRPr="006B2DD9">
        <w:rPr>
          <w:rFonts w:ascii="Trebuchet MS" w:hAnsi="Trebuchet MS"/>
          <w:sz w:val="18"/>
          <w:szCs w:val="18"/>
        </w:rPr>
        <w:t xml:space="preserve">Can I tell you about the </w:t>
      </w:r>
      <w:r w:rsidR="00E55FF8">
        <w:rPr>
          <w:rFonts w:ascii="Trebuchet MS" w:hAnsi="Trebuchet MS"/>
          <w:sz w:val="18"/>
          <w:szCs w:val="18"/>
        </w:rPr>
        <w:t>way God welcomes us</w:t>
      </w:r>
      <w:r w:rsidRPr="006B2DD9">
        <w:rPr>
          <w:rFonts w:ascii="Trebuchet MS" w:hAnsi="Trebuchet MS"/>
          <w:sz w:val="18"/>
          <w:szCs w:val="18"/>
        </w:rPr>
        <w:t xml:space="preserve">? </w:t>
      </w:r>
      <w:r w:rsidRPr="00AD39DD">
        <w:rPr>
          <w:rFonts w:ascii="Trebuchet MS" w:hAnsi="Trebuchet MS"/>
          <w:i/>
          <w:sz w:val="18"/>
          <w:szCs w:val="18"/>
        </w:rPr>
        <w:t>(See next page.</w:t>
      </w:r>
      <w:r w:rsidR="00AD39DD" w:rsidRPr="00AD39DD">
        <w:rPr>
          <w:rFonts w:ascii="Trebuchet MS" w:hAnsi="Trebuchet MS"/>
          <w:i/>
          <w:sz w:val="18"/>
          <w:szCs w:val="21"/>
        </w:rPr>
        <w:t>)</w:t>
      </w:r>
    </w:p>
    <w:p w14:paraId="76B483A9" w14:textId="062BEFEC" w:rsidR="00A434AB" w:rsidRPr="00A434AB" w:rsidRDefault="000814C0" w:rsidP="000814C0">
      <w:pPr>
        <w:widowControl w:val="0"/>
        <w:rPr>
          <w:rFonts w:ascii="Trebuchet MS" w:hAnsi="Trebuchet MS"/>
          <w:bCs/>
          <w:sz w:val="18"/>
          <w:szCs w:val="18"/>
        </w:rPr>
      </w:pPr>
      <w:r w:rsidRPr="006B2DD9">
        <w:rPr>
          <w:rFonts w:ascii="Trebuchet MS" w:hAnsi="Trebuchet MS"/>
          <w:b/>
          <w:bCs/>
          <w:sz w:val="18"/>
          <w:szCs w:val="21"/>
        </w:rPr>
        <w:t xml:space="preserve">6.  </w:t>
      </w:r>
      <w:r w:rsidR="0097440B" w:rsidRPr="006B2DD9">
        <w:rPr>
          <w:rFonts w:ascii="Trebuchet MS" w:hAnsi="Trebuchet MS"/>
          <w:b/>
          <w:bCs/>
          <w:sz w:val="18"/>
          <w:szCs w:val="21"/>
        </w:rPr>
        <w:t xml:space="preserve">Invite them to respond.  </w:t>
      </w:r>
      <w:r w:rsidR="00440098" w:rsidRPr="006B2DD9">
        <w:rPr>
          <w:rFonts w:ascii="Trebuchet MS" w:hAnsi="Trebuchet MS"/>
          <w:b/>
          <w:bCs/>
          <w:sz w:val="18"/>
          <w:szCs w:val="21"/>
        </w:rPr>
        <w:br/>
      </w:r>
      <w:r w:rsidR="006B2DD9" w:rsidRPr="006B2DD9">
        <w:rPr>
          <w:rFonts w:ascii="Trebuchet MS" w:hAnsi="Trebuchet MS"/>
          <w:bCs/>
          <w:sz w:val="18"/>
          <w:szCs w:val="18"/>
        </w:rPr>
        <w:t xml:space="preserve">How about you? </w:t>
      </w:r>
      <w:r w:rsidR="00EB0C40" w:rsidRPr="006B2DD9">
        <w:rPr>
          <w:rFonts w:ascii="Trebuchet MS" w:hAnsi="Trebuchet MS"/>
          <w:bCs/>
          <w:sz w:val="18"/>
          <w:szCs w:val="18"/>
        </w:rPr>
        <w:t xml:space="preserve">Would you like to experience </w:t>
      </w:r>
      <w:r w:rsidR="00E55FF8">
        <w:rPr>
          <w:rFonts w:ascii="Trebuchet MS" w:hAnsi="Trebuchet MS"/>
          <w:bCs/>
          <w:sz w:val="18"/>
          <w:szCs w:val="18"/>
        </w:rPr>
        <w:t xml:space="preserve">God’s welcome in </w:t>
      </w:r>
      <w:r w:rsidR="00A434AB">
        <w:rPr>
          <w:rFonts w:ascii="Trebuchet MS" w:hAnsi="Trebuchet MS"/>
          <w:bCs/>
          <w:sz w:val="18"/>
          <w:szCs w:val="18"/>
        </w:rPr>
        <w:t>your life?</w:t>
      </w:r>
    </w:p>
    <w:p w14:paraId="492320E0" w14:textId="1441E2E4" w:rsidR="00440098" w:rsidRPr="00F24ACB" w:rsidRDefault="00A434AB" w:rsidP="00F24ACB">
      <w:pPr>
        <w:widowControl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</w:rPr>
        <w:lastRenderedPageBreak/>
        <w:drawing>
          <wp:anchor distT="0" distB="0" distL="114300" distR="114300" simplePos="0" relativeHeight="251659776" behindDoc="1" locked="0" layoutInCell="1" allowOverlap="1" wp14:anchorId="51C3AF6C" wp14:editId="503378C4">
            <wp:simplePos x="0" y="0"/>
            <wp:positionH relativeFrom="column">
              <wp:posOffset>2425700</wp:posOffset>
            </wp:positionH>
            <wp:positionV relativeFrom="paragraph">
              <wp:posOffset>-3810</wp:posOffset>
            </wp:positionV>
            <wp:extent cx="2044700" cy="232410"/>
            <wp:effectExtent l="0" t="0" r="12700" b="0"/>
            <wp:wrapTight wrapText="bothSides">
              <wp:wrapPolygon edited="0">
                <wp:start x="0" y="0"/>
                <wp:lineTo x="0" y="18885"/>
                <wp:lineTo x="21466" y="18885"/>
                <wp:lineTo x="21466" y="0"/>
                <wp:lineTo x="0" y="0"/>
              </wp:wrapPolygon>
            </wp:wrapTight>
            <wp:docPr id="9" name="Picture 9" descr="BlackInterVarsity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lackInterVarsityna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8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B102F8" w14:textId="0905BB5D" w:rsidR="00A17980" w:rsidRPr="006B2DD9" w:rsidRDefault="00B60BB1" w:rsidP="00C12607">
      <w:pPr>
        <w:widowControl w:val="0"/>
        <w:ind w:left="360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F474A1" wp14:editId="3EACDF77">
                <wp:simplePos x="0" y="0"/>
                <wp:positionH relativeFrom="column">
                  <wp:posOffset>2216150</wp:posOffset>
                </wp:positionH>
                <wp:positionV relativeFrom="paragraph">
                  <wp:posOffset>0</wp:posOffset>
                </wp:positionV>
                <wp:extent cx="2275205" cy="3230245"/>
                <wp:effectExtent l="6350" t="0" r="1714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32302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7A106" w14:textId="77777777" w:rsidR="00BC7B45" w:rsidRDefault="00BC7B45" w:rsidP="0014695B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WORLD</w:t>
                            </w:r>
                            <w:r w:rsidRPr="006B2DD9">
                              <w:rPr>
                                <w:rFonts w:ascii="Trebuchet MS" w:hAnsi="Trebuchet MS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2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 Damaged by Evil</w:t>
                            </w:r>
                            <w:r w:rsidRPr="006B2DD9">
                              <w:rPr>
                                <w:rFonts w:ascii="Trebuchet MS" w:hAnsi="Trebuchet MS"/>
                              </w:rPr>
                              <w:br/>
                            </w:r>
                          </w:p>
                          <w:p w14:paraId="4BBFB8EB" w14:textId="4C06FF10" w:rsidR="00BC7B45" w:rsidRPr="006B2DD9" w:rsidRDefault="00BC7B45" w:rsidP="0014695B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6"/>
                              </w:rPr>
                              <w:t xml:space="preserve">Our world is broken. </w:t>
                            </w:r>
                            <w:r w:rsidRPr="006B2DD9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6"/>
                              </w:rPr>
                              <w:t>We have damaged relationships (between others, God, and the world).</w:t>
                            </w:r>
                            <w:r w:rsidR="00947144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6"/>
                              </w:rPr>
                              <w:t xml:space="preserve"> We reject others and, out of fear of rejection, we reject ourselves. This damages our hearts.</w:t>
                            </w:r>
                            <w:r w:rsidRPr="006B2DD9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525F580" w14:textId="77777777" w:rsidR="00BC7B45" w:rsidRPr="006B2DD9" w:rsidRDefault="00BC7B45" w:rsidP="0014695B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C47F914" w14:textId="4FE1F14E" w:rsidR="00BC7B45" w:rsidRPr="006B2DD9" w:rsidRDefault="00BC7B45" w:rsidP="0014695B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6"/>
                              </w:rPr>
                              <w:t xml:space="preserve">All of us are affected by this. </w:t>
                            </w:r>
                            <w:r w:rsidRPr="006B2DD9">
                              <w:rPr>
                                <w:rFonts w:ascii="Trebuchet MS" w:hAnsi="Trebuchet MS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(Point back to </w:t>
                            </w:r>
                            <w:r w:rsidR="00947144">
                              <w:rPr>
                                <w:rFonts w:ascii="Trebuchet MS" w:hAnsi="Trebuchet MS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places of rejection or not welcome in the </w:t>
                            </w:r>
                            <w:proofErr w:type="spellStart"/>
                            <w:r w:rsidR="00947144">
                              <w:rPr>
                                <w:rFonts w:ascii="Trebuchet MS" w:hAnsi="Trebuchet MS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proxe</w:t>
                            </w:r>
                            <w:proofErr w:type="spellEnd"/>
                            <w:r w:rsidRPr="006B2DD9">
                              <w:rPr>
                                <w:rFonts w:ascii="Trebuchet MS" w:hAnsi="Trebuchet MS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.)</w:t>
                            </w:r>
                            <w:r w:rsidRPr="006B2DD9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202B5C58" w14:textId="29F31C1F" w:rsidR="00BC7B45" w:rsidRPr="006B2DD9" w:rsidRDefault="00BC7B45" w:rsidP="0014695B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B2DD9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br/>
                            </w:r>
                            <w:r w:rsidRPr="006B2DD9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6"/>
                              </w:rPr>
                              <w:t>You can see this in the world as well, in things like war, poverty, slavery, corporate corruption</w:t>
                            </w:r>
                            <w:r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6"/>
                              </w:rPr>
                              <w:t>, etc</w:t>
                            </w:r>
                            <w:r w:rsidRPr="006B2DD9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947144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6"/>
                              </w:rPr>
                              <w:t>These often have to do with one group refusing to welcome another.</w:t>
                            </w:r>
                            <w:r w:rsidRPr="006B2DD9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A825AFC" w14:textId="77777777" w:rsidR="00BC7B45" w:rsidRPr="006B2DD9" w:rsidRDefault="00BC7B45" w:rsidP="0014695B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5E9462C" w14:textId="77777777" w:rsidR="00BC7B45" w:rsidRPr="006B2DD9" w:rsidRDefault="00BC7B45" w:rsidP="0014695B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B2DD9"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Ask him/her:</w:t>
                            </w:r>
                            <w:r w:rsidRPr="006B2DD9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6"/>
                              </w:rPr>
                              <w:t xml:space="preserve"> What bothers you most about our messed-up world?</w:t>
                            </w:r>
                          </w:p>
                          <w:p w14:paraId="5135CA8B" w14:textId="77777777" w:rsidR="00BC7B45" w:rsidRPr="006B2DD9" w:rsidRDefault="00BC7B45" w:rsidP="0014695B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7A8180E" w14:textId="77777777" w:rsidR="00BC7B45" w:rsidRPr="006B2DD9" w:rsidRDefault="00BC7B45" w:rsidP="0014695B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6B2DD9"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Share from the heart:</w:t>
                            </w:r>
                            <w:r w:rsidRPr="006B2DD9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6"/>
                              </w:rPr>
                              <w:t xml:space="preserve"> It bothers me when ______. I want things to be better than this.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.5pt;margin-top:0;width:179.15pt;height:254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" fillcolor="#f2f2f2" strokecolor="white">
                <v:textbox>
                  <w:txbxContent>
                    <w:p w14:paraId="3997A106" w14:textId="77777777" w:rsidR="00BC7B45" w:rsidRDefault="00BC7B45" w:rsidP="0014695B">
                      <w:pPr>
                        <w:spacing w:after="0" w:line="240" w:lineRule="auto"/>
                        <w:rPr>
                          <w:rFonts w:ascii="Trebuchet MS" w:hAnsi="Trebuchet MS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WORLD</w:t>
                      </w:r>
                      <w:r w:rsidRPr="006B2DD9">
                        <w:rPr>
                          <w:rFonts w:ascii="Trebuchet MS" w:hAnsi="Trebuchet MS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2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: Damaged by Evil</w:t>
                      </w:r>
                      <w:r w:rsidRPr="006B2DD9">
                        <w:rPr>
                          <w:rFonts w:ascii="Trebuchet MS" w:hAnsi="Trebuchet MS"/>
                        </w:rPr>
                        <w:br/>
                      </w:r>
                    </w:p>
                    <w:p w14:paraId="4BBFB8EB" w14:textId="4C06FF10" w:rsidR="00BC7B45" w:rsidRPr="006B2DD9" w:rsidRDefault="00BC7B45" w:rsidP="0014695B">
                      <w:pPr>
                        <w:spacing w:after="0" w:line="240" w:lineRule="auto"/>
                        <w:rPr>
                          <w:rFonts w:ascii="Trebuchet MS" w:hAnsi="Trebuchet MS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 w:cs="Arial"/>
                          <w:color w:val="000000"/>
                          <w:sz w:val="16"/>
                          <w:szCs w:val="16"/>
                        </w:rPr>
                        <w:t xml:space="preserve">Our world is broken. </w:t>
                      </w:r>
                      <w:r w:rsidRPr="006B2DD9">
                        <w:rPr>
                          <w:rFonts w:ascii="Trebuchet MS" w:hAnsi="Trebuchet MS" w:cs="Arial"/>
                          <w:color w:val="000000"/>
                          <w:sz w:val="16"/>
                          <w:szCs w:val="16"/>
                        </w:rPr>
                        <w:t>We have damaged relationships (between others, God, and the world).</w:t>
                      </w:r>
                      <w:r w:rsidR="00947144">
                        <w:rPr>
                          <w:rFonts w:ascii="Trebuchet MS" w:hAnsi="Trebuchet MS" w:cs="Arial"/>
                          <w:color w:val="000000"/>
                          <w:sz w:val="16"/>
                          <w:szCs w:val="16"/>
                        </w:rPr>
                        <w:t xml:space="preserve"> We reject others and, out of fear of rejection, we reject ourselves. This damages our hearts.</w:t>
                      </w:r>
                      <w:r w:rsidRPr="006B2DD9">
                        <w:rPr>
                          <w:rFonts w:ascii="Trebuchet MS" w:hAnsi="Trebuchet MS" w:cs="Arial"/>
                          <w:color w:val="000000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525F580" w14:textId="77777777" w:rsidR="00BC7B45" w:rsidRPr="006B2DD9" w:rsidRDefault="00BC7B45" w:rsidP="0014695B">
                      <w:pPr>
                        <w:spacing w:after="0" w:line="240" w:lineRule="auto"/>
                        <w:rPr>
                          <w:rFonts w:ascii="Trebuchet MS" w:hAnsi="Trebuchet MS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6C47F914" w14:textId="4FE1F14E" w:rsidR="00BC7B45" w:rsidRPr="006B2DD9" w:rsidRDefault="00BC7B45" w:rsidP="0014695B">
                      <w:pPr>
                        <w:spacing w:after="0" w:line="240" w:lineRule="auto"/>
                        <w:rPr>
                          <w:rFonts w:ascii="Trebuchet MS" w:hAnsi="Trebuchet MS" w:cs="Arial"/>
                          <w:color w:val="00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rebuchet MS" w:hAnsi="Trebuchet MS" w:cs="Arial"/>
                          <w:color w:val="000000"/>
                          <w:sz w:val="16"/>
                          <w:szCs w:val="16"/>
                        </w:rPr>
                        <w:t>All of us are affected by this</w:t>
                      </w:r>
                      <w:proofErr w:type="gramEnd"/>
                      <w:r>
                        <w:rPr>
                          <w:rFonts w:ascii="Trebuchet MS" w:hAnsi="Trebuchet MS" w:cs="Arial"/>
                          <w:color w:val="000000"/>
                          <w:sz w:val="16"/>
                          <w:szCs w:val="16"/>
                        </w:rPr>
                        <w:t xml:space="preserve">. </w:t>
                      </w:r>
                      <w:r w:rsidRPr="006B2DD9">
                        <w:rPr>
                          <w:rFonts w:ascii="Trebuchet MS" w:hAnsi="Trebuchet MS" w:cs="Arial"/>
                          <w:i/>
                          <w:color w:val="000000"/>
                          <w:sz w:val="16"/>
                          <w:szCs w:val="16"/>
                        </w:rPr>
                        <w:t xml:space="preserve">(Point </w:t>
                      </w:r>
                      <w:proofErr w:type="gramStart"/>
                      <w:r w:rsidRPr="006B2DD9">
                        <w:rPr>
                          <w:rFonts w:ascii="Trebuchet MS" w:hAnsi="Trebuchet MS" w:cs="Arial"/>
                          <w:i/>
                          <w:color w:val="000000"/>
                          <w:sz w:val="16"/>
                          <w:szCs w:val="16"/>
                        </w:rPr>
                        <w:t>back</w:t>
                      </w:r>
                      <w:proofErr w:type="gramEnd"/>
                      <w:r w:rsidRPr="006B2DD9">
                        <w:rPr>
                          <w:rFonts w:ascii="Trebuchet MS" w:hAnsi="Trebuchet MS" w:cs="Arial"/>
                          <w:i/>
                          <w:color w:val="000000"/>
                          <w:sz w:val="16"/>
                          <w:szCs w:val="16"/>
                        </w:rPr>
                        <w:t xml:space="preserve"> to </w:t>
                      </w:r>
                      <w:r w:rsidR="00947144">
                        <w:rPr>
                          <w:rFonts w:ascii="Trebuchet MS" w:hAnsi="Trebuchet MS" w:cs="Arial"/>
                          <w:i/>
                          <w:color w:val="000000"/>
                          <w:sz w:val="16"/>
                          <w:szCs w:val="16"/>
                        </w:rPr>
                        <w:t xml:space="preserve">places of rejection or not welcome in the </w:t>
                      </w:r>
                      <w:proofErr w:type="spellStart"/>
                      <w:r w:rsidR="00947144">
                        <w:rPr>
                          <w:rFonts w:ascii="Trebuchet MS" w:hAnsi="Trebuchet MS" w:cs="Arial"/>
                          <w:i/>
                          <w:color w:val="000000"/>
                          <w:sz w:val="16"/>
                          <w:szCs w:val="16"/>
                        </w:rPr>
                        <w:t>proxe</w:t>
                      </w:r>
                      <w:proofErr w:type="spellEnd"/>
                      <w:r w:rsidRPr="006B2DD9">
                        <w:rPr>
                          <w:rFonts w:ascii="Trebuchet MS" w:hAnsi="Trebuchet MS" w:cs="Arial"/>
                          <w:i/>
                          <w:color w:val="000000"/>
                          <w:sz w:val="16"/>
                          <w:szCs w:val="16"/>
                        </w:rPr>
                        <w:t>.)</w:t>
                      </w:r>
                      <w:r w:rsidRPr="006B2DD9">
                        <w:rPr>
                          <w:rFonts w:ascii="Trebuchet MS" w:hAnsi="Trebuchet MS" w:cs="Arial"/>
                          <w:color w:val="000000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202B5C58" w14:textId="29F31C1F" w:rsidR="00BC7B45" w:rsidRPr="006B2DD9" w:rsidRDefault="00BC7B45" w:rsidP="0014695B">
                      <w:pPr>
                        <w:spacing w:after="0" w:line="240" w:lineRule="auto"/>
                        <w:rPr>
                          <w:rFonts w:ascii="Trebuchet MS" w:hAnsi="Trebuchet MS" w:cs="Arial"/>
                          <w:color w:val="000000"/>
                          <w:sz w:val="16"/>
                          <w:szCs w:val="16"/>
                        </w:rPr>
                      </w:pPr>
                      <w:r w:rsidRPr="006B2DD9">
                        <w:rPr>
                          <w:rFonts w:ascii="Trebuchet MS" w:hAnsi="Trebuchet MS"/>
                          <w:sz w:val="16"/>
                          <w:szCs w:val="16"/>
                        </w:rPr>
                        <w:br/>
                      </w:r>
                      <w:r w:rsidRPr="006B2DD9">
                        <w:rPr>
                          <w:rFonts w:ascii="Trebuchet MS" w:hAnsi="Trebuchet MS" w:cs="Arial"/>
                          <w:color w:val="000000"/>
                          <w:sz w:val="16"/>
                          <w:szCs w:val="16"/>
                        </w:rPr>
                        <w:t>You can see this in the world as well, in things like war, poverty, slavery, corporate corruption</w:t>
                      </w:r>
                      <w:r>
                        <w:rPr>
                          <w:rFonts w:ascii="Trebuchet MS" w:hAnsi="Trebuchet MS" w:cs="Arial"/>
                          <w:color w:val="000000"/>
                          <w:sz w:val="16"/>
                          <w:szCs w:val="16"/>
                        </w:rPr>
                        <w:t>, etc</w:t>
                      </w:r>
                      <w:r w:rsidRPr="006B2DD9">
                        <w:rPr>
                          <w:rFonts w:ascii="Trebuchet MS" w:hAnsi="Trebuchet MS" w:cs="Arial"/>
                          <w:color w:val="000000"/>
                          <w:sz w:val="16"/>
                          <w:szCs w:val="16"/>
                        </w:rPr>
                        <w:t xml:space="preserve">. </w:t>
                      </w:r>
                      <w:r w:rsidR="00947144">
                        <w:rPr>
                          <w:rFonts w:ascii="Trebuchet MS" w:hAnsi="Trebuchet MS" w:cs="Arial"/>
                          <w:color w:val="000000"/>
                          <w:sz w:val="16"/>
                          <w:szCs w:val="16"/>
                        </w:rPr>
                        <w:t>These often have to do with one group refusing to welcome another.</w:t>
                      </w:r>
                      <w:r w:rsidRPr="006B2DD9">
                        <w:rPr>
                          <w:rFonts w:ascii="Trebuchet MS" w:hAnsi="Trebuchet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A825AFC" w14:textId="77777777" w:rsidR="00BC7B45" w:rsidRPr="006B2DD9" w:rsidRDefault="00BC7B45" w:rsidP="0014695B">
                      <w:pPr>
                        <w:spacing w:after="0" w:line="240" w:lineRule="auto"/>
                        <w:rPr>
                          <w:rFonts w:ascii="Trebuchet MS" w:hAnsi="Trebuchet MS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35E9462C" w14:textId="77777777" w:rsidR="00BC7B45" w:rsidRPr="006B2DD9" w:rsidRDefault="00BC7B45" w:rsidP="0014695B">
                      <w:pPr>
                        <w:spacing w:after="0" w:line="240" w:lineRule="auto"/>
                        <w:rPr>
                          <w:rFonts w:ascii="Trebuchet MS" w:hAnsi="Trebuchet MS" w:cs="Arial"/>
                          <w:color w:val="000000"/>
                          <w:sz w:val="16"/>
                          <w:szCs w:val="16"/>
                        </w:rPr>
                      </w:pPr>
                      <w:r w:rsidRPr="006B2DD9">
                        <w:rPr>
                          <w:rFonts w:ascii="Trebuchet MS" w:hAnsi="Trebuchet MS" w:cs="Arial"/>
                          <w:b/>
                          <w:color w:val="000000"/>
                          <w:sz w:val="16"/>
                          <w:szCs w:val="16"/>
                        </w:rPr>
                        <w:t>Ask him/her:</w:t>
                      </w:r>
                      <w:r w:rsidRPr="006B2DD9">
                        <w:rPr>
                          <w:rFonts w:ascii="Trebuchet MS" w:hAnsi="Trebuchet MS" w:cs="Arial"/>
                          <w:color w:val="000000"/>
                          <w:sz w:val="16"/>
                          <w:szCs w:val="16"/>
                        </w:rPr>
                        <w:t xml:space="preserve"> What bothers you most about our messed-up world?</w:t>
                      </w:r>
                    </w:p>
                    <w:p w14:paraId="5135CA8B" w14:textId="77777777" w:rsidR="00BC7B45" w:rsidRPr="006B2DD9" w:rsidRDefault="00BC7B45" w:rsidP="0014695B">
                      <w:pPr>
                        <w:spacing w:after="0" w:line="240" w:lineRule="auto"/>
                        <w:rPr>
                          <w:rFonts w:ascii="Trebuchet MS" w:hAnsi="Trebuchet MS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17A8180E" w14:textId="77777777" w:rsidR="00BC7B45" w:rsidRPr="006B2DD9" w:rsidRDefault="00BC7B45" w:rsidP="0014695B">
                      <w:pPr>
                        <w:spacing w:after="0" w:line="240" w:lineRule="auto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6B2DD9">
                        <w:rPr>
                          <w:rFonts w:ascii="Trebuchet MS" w:hAnsi="Trebuchet MS" w:cs="Arial"/>
                          <w:b/>
                          <w:color w:val="000000"/>
                          <w:sz w:val="16"/>
                          <w:szCs w:val="16"/>
                        </w:rPr>
                        <w:t>Share from the heart:</w:t>
                      </w:r>
                      <w:r w:rsidRPr="006B2DD9">
                        <w:rPr>
                          <w:rFonts w:ascii="Trebuchet MS" w:hAnsi="Trebuchet MS" w:cs="Arial"/>
                          <w:color w:val="000000"/>
                          <w:sz w:val="16"/>
                          <w:szCs w:val="16"/>
                        </w:rPr>
                        <w:t xml:space="preserve"> It bothers me when ______. I want things to be better than this.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2B5326" wp14:editId="0D3588CA">
                <wp:simplePos x="0" y="0"/>
                <wp:positionH relativeFrom="column">
                  <wp:posOffset>-158750</wp:posOffset>
                </wp:positionH>
                <wp:positionV relativeFrom="paragraph">
                  <wp:posOffset>0</wp:posOffset>
                </wp:positionV>
                <wp:extent cx="2155825" cy="3230245"/>
                <wp:effectExtent l="6350" t="0" r="952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32302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C5684" w14:textId="77777777" w:rsidR="00BC7B45" w:rsidRDefault="00BC7B45" w:rsidP="0014695B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WORLD</w:t>
                            </w:r>
                            <w:r w:rsidRPr="006B2DD9">
                              <w:rPr>
                                <w:rFonts w:ascii="Trebuchet MS" w:hAnsi="Trebuchet MS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 Designed for Good</w:t>
                            </w:r>
                            <w:r w:rsidRPr="006B2DD9">
                              <w:rPr>
                                <w:rFonts w:ascii="Trebuchet MS" w:hAnsi="Trebuchet MS"/>
                                <w:color w:val="000000"/>
                                <w:sz w:val="12"/>
                                <w:szCs w:val="12"/>
                              </w:rPr>
                              <w:br/>
                            </w:r>
                          </w:p>
                          <w:p w14:paraId="7560FE45" w14:textId="055B6168" w:rsidR="00BC7B45" w:rsidRDefault="00BC7B45" w:rsidP="00BC7B45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God had a much better plan.</w:t>
                            </w:r>
                            <w:r w:rsidRPr="004D4890"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 We were made for amazing intimacy and trust and right relationship with each other, wi</w:t>
                            </w:r>
                            <w:r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th God, and with his creation. </w:t>
                            </w:r>
                          </w:p>
                          <w:p w14:paraId="250788D1" w14:textId="77777777" w:rsidR="00BC7B45" w:rsidRDefault="00BC7B45" w:rsidP="00BC7B45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D187532" w14:textId="29ACF2B9" w:rsidR="00BC7B45" w:rsidRDefault="00BC7B45" w:rsidP="00BC7B45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4890"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God designed the world to be</w:t>
                            </w:r>
                            <w:r w:rsidR="00947144"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warm and welcoming, full of open and inviting communities with his own welcoming presence at the center.</w:t>
                            </w:r>
                          </w:p>
                          <w:p w14:paraId="1E54CCA4" w14:textId="77777777" w:rsidR="00BC7B45" w:rsidRPr="004D4890" w:rsidRDefault="00BC7B45" w:rsidP="00BC7B45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63B8260" w14:textId="77777777" w:rsidR="00BC7B45" w:rsidRDefault="00BC7B45" w:rsidP="00BC7B45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4890"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But then we had an </w:t>
                            </w:r>
                            <w:r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idea. </w:t>
                            </w:r>
                            <w:r w:rsidRPr="004D4890"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We told ourselves, “We can do better than this.” We wanted to do it our own way, so we shoved God out of the center.</w:t>
                            </w:r>
                            <w:r w:rsidRPr="004D4890"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24056BB4" w14:textId="51E4CFD2" w:rsidR="00BC7B45" w:rsidRPr="004D4890" w:rsidRDefault="00BC7B45" w:rsidP="00BC7B45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4890"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Like the son in the story, we turn our backs on the Father and form our own </w:t>
                            </w:r>
                            <w:proofErr w:type="gramStart"/>
                            <w:r w:rsidR="00947144"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groups</w:t>
                            </w:r>
                            <w:proofErr w:type="gramEnd"/>
                            <w:r w:rsidRPr="004D4890"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144"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often hurting and rejecting people in the process</w:t>
                            </w:r>
                            <w:r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B19FB" w14:textId="11AB5823" w:rsidR="00BC7B45" w:rsidRPr="006B2DD9" w:rsidRDefault="00BC7B45" w:rsidP="00BC7B45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7" type="#_x0000_t202" style="position:absolute;left:0;text-align:left;margin-left:-12.45pt;margin-top:0;width:169.75pt;height:25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" fillcolor="#f2f2f2" strokecolor="white">
                <v:textbox>
                  <w:txbxContent>
                    <w:p w14:paraId="498C5684" w14:textId="77777777" w:rsidR="00BC7B45" w:rsidRDefault="00BC7B45" w:rsidP="0014695B">
                      <w:pPr>
                        <w:spacing w:after="0" w:line="240" w:lineRule="auto"/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WORLD</w:t>
                      </w:r>
                      <w:r w:rsidRPr="006B2DD9">
                        <w:rPr>
                          <w:rFonts w:ascii="Trebuchet MS" w:hAnsi="Trebuchet MS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1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: Designed for Good</w:t>
                      </w:r>
                      <w:r w:rsidRPr="006B2DD9">
                        <w:rPr>
                          <w:rFonts w:ascii="Trebuchet MS" w:hAnsi="Trebuchet MS"/>
                          <w:color w:val="000000"/>
                          <w:sz w:val="12"/>
                          <w:szCs w:val="12"/>
                        </w:rPr>
                        <w:br/>
                      </w:r>
                    </w:p>
                    <w:p w14:paraId="7560FE45" w14:textId="055B6168" w:rsidR="00BC7B45" w:rsidRDefault="00BC7B45" w:rsidP="00BC7B45">
                      <w:pPr>
                        <w:spacing w:after="0" w:line="240" w:lineRule="auto"/>
                        <w:rPr>
                          <w:rFonts w:ascii="Trebuchet MS" w:hAnsi="Trebuchet MS" w:cs="Arial"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 w:cs="Arial"/>
                          <w:iCs/>
                          <w:color w:val="000000"/>
                          <w:sz w:val="16"/>
                          <w:szCs w:val="16"/>
                        </w:rPr>
                        <w:t>God had a much better plan.</w:t>
                      </w:r>
                      <w:r w:rsidRPr="004D4890">
                        <w:rPr>
                          <w:rFonts w:ascii="Trebuchet MS" w:hAnsi="Trebuchet MS" w:cs="Arial"/>
                          <w:iCs/>
                          <w:color w:val="000000"/>
                          <w:sz w:val="16"/>
                          <w:szCs w:val="16"/>
                        </w:rPr>
                        <w:t> We were made for amazing intimacy and trust and right relationship with each other, wi</w:t>
                      </w:r>
                      <w:r>
                        <w:rPr>
                          <w:rFonts w:ascii="Trebuchet MS" w:hAnsi="Trebuchet MS" w:cs="Arial"/>
                          <w:iCs/>
                          <w:color w:val="000000"/>
                          <w:sz w:val="16"/>
                          <w:szCs w:val="16"/>
                        </w:rPr>
                        <w:t xml:space="preserve">th God, and with his creation. </w:t>
                      </w:r>
                    </w:p>
                    <w:p w14:paraId="250788D1" w14:textId="77777777" w:rsidR="00BC7B45" w:rsidRDefault="00BC7B45" w:rsidP="00BC7B45">
                      <w:pPr>
                        <w:spacing w:after="0" w:line="240" w:lineRule="auto"/>
                        <w:rPr>
                          <w:rFonts w:ascii="Trebuchet MS" w:hAnsi="Trebuchet MS" w:cs="Arial"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14:paraId="2D187532" w14:textId="29ACF2B9" w:rsidR="00BC7B45" w:rsidRDefault="00BC7B45" w:rsidP="00BC7B45">
                      <w:pPr>
                        <w:spacing w:after="0" w:line="240" w:lineRule="auto"/>
                        <w:rPr>
                          <w:rFonts w:ascii="Trebuchet MS" w:hAnsi="Trebuchet MS" w:cs="Arial"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4D4890">
                        <w:rPr>
                          <w:rFonts w:ascii="Trebuchet MS" w:hAnsi="Trebuchet MS" w:cs="Arial"/>
                          <w:iCs/>
                          <w:color w:val="000000"/>
                          <w:sz w:val="16"/>
                          <w:szCs w:val="16"/>
                        </w:rPr>
                        <w:t>God designed the world to be</w:t>
                      </w:r>
                      <w:r w:rsidR="00947144">
                        <w:rPr>
                          <w:rFonts w:ascii="Trebuchet MS" w:hAnsi="Trebuchet MS" w:cs="Arial"/>
                          <w:iCs/>
                          <w:color w:val="000000"/>
                          <w:sz w:val="16"/>
                          <w:szCs w:val="16"/>
                        </w:rPr>
                        <w:t xml:space="preserve"> warm and welcoming, full of open and inviting communities with his own welcoming presence at the center.</w:t>
                      </w:r>
                    </w:p>
                    <w:p w14:paraId="1E54CCA4" w14:textId="77777777" w:rsidR="00BC7B45" w:rsidRPr="004D4890" w:rsidRDefault="00BC7B45" w:rsidP="00BC7B45">
                      <w:pPr>
                        <w:spacing w:after="0" w:line="240" w:lineRule="auto"/>
                        <w:rPr>
                          <w:rFonts w:ascii="Trebuchet MS" w:hAnsi="Trebuchet MS" w:cs="Arial"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14:paraId="363B8260" w14:textId="77777777" w:rsidR="00BC7B45" w:rsidRDefault="00BC7B45" w:rsidP="00BC7B45">
                      <w:pPr>
                        <w:spacing w:after="0" w:line="240" w:lineRule="auto"/>
                        <w:rPr>
                          <w:rFonts w:ascii="Trebuchet MS" w:hAnsi="Trebuchet MS" w:cs="Arial"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4D4890">
                        <w:rPr>
                          <w:rFonts w:ascii="Trebuchet MS" w:hAnsi="Trebuchet MS" w:cs="Arial"/>
                          <w:iCs/>
                          <w:color w:val="000000"/>
                          <w:sz w:val="16"/>
                          <w:szCs w:val="16"/>
                        </w:rPr>
                        <w:t xml:space="preserve">But then we had an </w:t>
                      </w:r>
                      <w:r>
                        <w:rPr>
                          <w:rFonts w:ascii="Trebuchet MS" w:hAnsi="Trebuchet MS" w:cs="Arial"/>
                          <w:iCs/>
                          <w:color w:val="000000"/>
                          <w:sz w:val="16"/>
                          <w:szCs w:val="16"/>
                        </w:rPr>
                        <w:t xml:space="preserve">idea. </w:t>
                      </w:r>
                      <w:r w:rsidRPr="004D4890">
                        <w:rPr>
                          <w:rFonts w:ascii="Trebuchet MS" w:hAnsi="Trebuchet MS" w:cs="Arial"/>
                          <w:iCs/>
                          <w:color w:val="000000"/>
                          <w:sz w:val="16"/>
                          <w:szCs w:val="16"/>
                        </w:rPr>
                        <w:t>We told ourselves, “We can do better than this.” We wanted to do it our own way, so we shoved God out of the center.</w:t>
                      </w:r>
                      <w:r w:rsidRPr="004D4890">
                        <w:rPr>
                          <w:rFonts w:ascii="Trebuchet MS" w:hAnsi="Trebuchet MS"/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  <w:p w14:paraId="24056BB4" w14:textId="51E4CFD2" w:rsidR="00BC7B45" w:rsidRPr="004D4890" w:rsidRDefault="00BC7B45" w:rsidP="00BC7B45">
                      <w:pPr>
                        <w:spacing w:after="0" w:line="240" w:lineRule="auto"/>
                        <w:rPr>
                          <w:rFonts w:ascii="Trebuchet MS" w:hAnsi="Trebuchet MS"/>
                          <w:color w:val="000000"/>
                          <w:sz w:val="16"/>
                          <w:szCs w:val="16"/>
                        </w:rPr>
                      </w:pPr>
                      <w:r w:rsidRPr="004D4890">
                        <w:rPr>
                          <w:rFonts w:ascii="Trebuchet MS" w:hAnsi="Trebuchet MS" w:cs="Arial"/>
                          <w:iCs/>
                          <w:color w:val="000000"/>
                          <w:sz w:val="16"/>
                          <w:szCs w:val="16"/>
                        </w:rPr>
                        <w:t xml:space="preserve">Like the son in the story, we turn our backs on the Father and form our own </w:t>
                      </w:r>
                      <w:proofErr w:type="gramStart"/>
                      <w:r w:rsidR="00947144">
                        <w:rPr>
                          <w:rFonts w:ascii="Trebuchet MS" w:hAnsi="Trebuchet MS" w:cs="Arial"/>
                          <w:iCs/>
                          <w:color w:val="000000"/>
                          <w:sz w:val="16"/>
                          <w:szCs w:val="16"/>
                        </w:rPr>
                        <w:t>groups</w:t>
                      </w:r>
                      <w:proofErr w:type="gramEnd"/>
                      <w:r w:rsidRPr="004D4890">
                        <w:rPr>
                          <w:rFonts w:ascii="Trebuchet MS" w:hAnsi="Trebuchet MS" w:cs="Arial"/>
                          <w:i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47144">
                        <w:rPr>
                          <w:rFonts w:ascii="Trebuchet MS" w:hAnsi="Trebuchet MS" w:cs="Arial"/>
                          <w:iCs/>
                          <w:color w:val="000000"/>
                          <w:sz w:val="16"/>
                          <w:szCs w:val="16"/>
                        </w:rPr>
                        <w:t>often hurting and rejecting people in the process</w:t>
                      </w:r>
                      <w:r>
                        <w:rPr>
                          <w:rFonts w:ascii="Trebuchet MS" w:hAnsi="Trebuchet MS" w:cs="Arial"/>
                          <w:iCs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76AB19FB" w14:textId="11AB5823" w:rsidR="00BC7B45" w:rsidRPr="006B2DD9" w:rsidRDefault="00BC7B45" w:rsidP="00BC7B45">
                      <w:pPr>
                        <w:spacing w:after="0" w:line="240" w:lineRule="auto"/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607" w:rsidRPr="006B2DD9">
        <w:rPr>
          <w:rFonts w:ascii="Trebuchet MS" w:hAnsi="Trebuchet MS" w:cs="Arial"/>
          <w:color w:val="000000"/>
        </w:rPr>
        <w:t xml:space="preserve">                              </w:t>
      </w:r>
      <w:r w:rsidR="00C12607" w:rsidRPr="006B2DD9">
        <w:rPr>
          <w:rFonts w:ascii="Trebuchet MS" w:hAnsi="Trebuchet MS" w:cs="Arial"/>
          <w:color w:val="000000"/>
          <w:sz w:val="20"/>
          <w:szCs w:val="20"/>
        </w:rPr>
        <w:t xml:space="preserve">                                         </w:t>
      </w:r>
    </w:p>
    <w:p w14:paraId="18CBDCE2" w14:textId="77777777" w:rsidR="00AC1E96" w:rsidRPr="006B2DD9" w:rsidRDefault="00AC1E96" w:rsidP="00567242">
      <w:pPr>
        <w:widowControl w:val="0"/>
        <w:tabs>
          <w:tab w:val="left" w:pos="6660"/>
        </w:tabs>
        <w:spacing w:after="0"/>
        <w:rPr>
          <w:rFonts w:ascii="Trebuchet MS" w:hAnsi="Trebuchet MS"/>
        </w:rPr>
      </w:pPr>
    </w:p>
    <w:p w14:paraId="5FE57615" w14:textId="77777777" w:rsidR="00AC1E96" w:rsidRPr="006B2DD9" w:rsidRDefault="00AC1E96" w:rsidP="00567242">
      <w:pPr>
        <w:widowControl w:val="0"/>
        <w:tabs>
          <w:tab w:val="left" w:pos="6660"/>
        </w:tabs>
        <w:spacing w:after="0"/>
        <w:rPr>
          <w:rFonts w:ascii="Trebuchet MS" w:hAnsi="Trebuchet MS"/>
        </w:rPr>
      </w:pPr>
    </w:p>
    <w:p w14:paraId="00EFF560" w14:textId="77777777" w:rsidR="00AC1E96" w:rsidRPr="006B2DD9" w:rsidRDefault="00AC1E96" w:rsidP="00567242">
      <w:pPr>
        <w:widowControl w:val="0"/>
        <w:tabs>
          <w:tab w:val="left" w:pos="6660"/>
        </w:tabs>
        <w:spacing w:after="0"/>
        <w:rPr>
          <w:rFonts w:ascii="Trebuchet MS" w:hAnsi="Trebuchet MS"/>
        </w:rPr>
      </w:pPr>
    </w:p>
    <w:p w14:paraId="10A50D04" w14:textId="77777777" w:rsidR="00AC1E96" w:rsidRPr="006B2DD9" w:rsidRDefault="00AC1E96" w:rsidP="00567242">
      <w:pPr>
        <w:widowControl w:val="0"/>
        <w:tabs>
          <w:tab w:val="left" w:pos="6660"/>
        </w:tabs>
        <w:spacing w:after="0"/>
        <w:rPr>
          <w:rFonts w:ascii="Trebuchet MS" w:hAnsi="Trebuchet MS"/>
        </w:rPr>
      </w:pPr>
    </w:p>
    <w:p w14:paraId="26F0FB38" w14:textId="77777777" w:rsidR="00AC1E96" w:rsidRPr="006B2DD9" w:rsidRDefault="00AC1E96" w:rsidP="00567242">
      <w:pPr>
        <w:widowControl w:val="0"/>
        <w:tabs>
          <w:tab w:val="left" w:pos="6660"/>
        </w:tabs>
        <w:spacing w:after="0"/>
        <w:rPr>
          <w:rFonts w:ascii="Trebuchet MS" w:hAnsi="Trebuchet MS"/>
        </w:rPr>
      </w:pPr>
    </w:p>
    <w:p w14:paraId="05E24B22" w14:textId="77777777" w:rsidR="00AC1E96" w:rsidRPr="006B2DD9" w:rsidRDefault="00AC1E96" w:rsidP="00567242">
      <w:pPr>
        <w:widowControl w:val="0"/>
        <w:tabs>
          <w:tab w:val="left" w:pos="6660"/>
        </w:tabs>
        <w:spacing w:after="0"/>
        <w:rPr>
          <w:rFonts w:ascii="Trebuchet MS" w:hAnsi="Trebuchet MS"/>
        </w:rPr>
      </w:pPr>
    </w:p>
    <w:p w14:paraId="55690086" w14:textId="77777777" w:rsidR="00AC1E96" w:rsidRPr="006B2DD9" w:rsidRDefault="00AC1E96" w:rsidP="00567242">
      <w:pPr>
        <w:widowControl w:val="0"/>
        <w:tabs>
          <w:tab w:val="left" w:pos="6660"/>
        </w:tabs>
        <w:spacing w:after="0"/>
        <w:rPr>
          <w:rFonts w:ascii="Trebuchet MS" w:hAnsi="Trebuchet MS"/>
        </w:rPr>
      </w:pPr>
    </w:p>
    <w:p w14:paraId="3845FA78" w14:textId="77777777" w:rsidR="00AC1E96" w:rsidRPr="006B2DD9" w:rsidRDefault="00AC1E96" w:rsidP="00567242">
      <w:pPr>
        <w:widowControl w:val="0"/>
        <w:tabs>
          <w:tab w:val="left" w:pos="6660"/>
        </w:tabs>
        <w:spacing w:after="0"/>
        <w:rPr>
          <w:rFonts w:ascii="Trebuchet MS" w:hAnsi="Trebuchet MS"/>
        </w:rPr>
      </w:pPr>
    </w:p>
    <w:p w14:paraId="6FA6B165" w14:textId="77777777" w:rsidR="00AC1E96" w:rsidRPr="006B2DD9" w:rsidRDefault="00AC1E96" w:rsidP="00567242">
      <w:pPr>
        <w:widowControl w:val="0"/>
        <w:tabs>
          <w:tab w:val="left" w:pos="6660"/>
        </w:tabs>
        <w:spacing w:after="0"/>
        <w:rPr>
          <w:rFonts w:ascii="Trebuchet MS" w:hAnsi="Trebuchet MS"/>
        </w:rPr>
      </w:pPr>
    </w:p>
    <w:p w14:paraId="68F06DCB" w14:textId="77777777" w:rsidR="00AC1E96" w:rsidRPr="006B2DD9" w:rsidRDefault="00AC1E96" w:rsidP="00567242">
      <w:pPr>
        <w:widowControl w:val="0"/>
        <w:tabs>
          <w:tab w:val="left" w:pos="6660"/>
        </w:tabs>
        <w:spacing w:after="0"/>
        <w:rPr>
          <w:rFonts w:ascii="Trebuchet MS" w:hAnsi="Trebuchet MS"/>
        </w:rPr>
      </w:pPr>
    </w:p>
    <w:p w14:paraId="6AB0F98F" w14:textId="77777777" w:rsidR="00AC1E96" w:rsidRPr="006B2DD9" w:rsidRDefault="00AC1E96" w:rsidP="00567242">
      <w:pPr>
        <w:widowControl w:val="0"/>
        <w:tabs>
          <w:tab w:val="left" w:pos="6660"/>
        </w:tabs>
        <w:spacing w:after="0"/>
        <w:rPr>
          <w:rFonts w:ascii="Trebuchet MS" w:hAnsi="Trebuchet MS"/>
        </w:rPr>
      </w:pPr>
    </w:p>
    <w:p w14:paraId="2262C39C" w14:textId="77777777" w:rsidR="00AC1E96" w:rsidRPr="006B2DD9" w:rsidRDefault="00AC1E96" w:rsidP="00567242">
      <w:pPr>
        <w:widowControl w:val="0"/>
        <w:rPr>
          <w:rFonts w:ascii="Trebuchet MS" w:hAnsi="Trebuchet MS"/>
          <w:sz w:val="16"/>
          <w:szCs w:val="16"/>
        </w:rPr>
      </w:pPr>
    </w:p>
    <w:p w14:paraId="41F6F749" w14:textId="77777777" w:rsidR="008B161B" w:rsidRPr="006B2DD9" w:rsidRDefault="008B161B" w:rsidP="00567242">
      <w:pPr>
        <w:widowControl w:val="0"/>
        <w:rPr>
          <w:rFonts w:ascii="Trebuchet MS" w:hAnsi="Trebuchet MS"/>
          <w:sz w:val="16"/>
          <w:szCs w:val="16"/>
        </w:rPr>
      </w:pPr>
    </w:p>
    <w:p w14:paraId="3A798D87" w14:textId="77777777" w:rsidR="008B161B" w:rsidRPr="006B2DD9" w:rsidRDefault="008B161B" w:rsidP="00567242">
      <w:pPr>
        <w:widowControl w:val="0"/>
        <w:rPr>
          <w:rFonts w:ascii="Trebuchet MS" w:hAnsi="Trebuchet MS"/>
          <w:sz w:val="16"/>
          <w:szCs w:val="16"/>
        </w:rPr>
      </w:pPr>
    </w:p>
    <w:p w14:paraId="64373DFF" w14:textId="77777777" w:rsidR="008B161B" w:rsidRPr="006B2DD9" w:rsidRDefault="008B161B" w:rsidP="00567242">
      <w:pPr>
        <w:widowControl w:val="0"/>
        <w:rPr>
          <w:rFonts w:ascii="Trebuchet MS" w:hAnsi="Trebuchet MS"/>
          <w:sz w:val="16"/>
          <w:szCs w:val="16"/>
        </w:rPr>
      </w:pPr>
    </w:p>
    <w:p w14:paraId="36524431" w14:textId="52C5FC6D" w:rsidR="008B161B" w:rsidRPr="006B2DD9" w:rsidRDefault="00F24ACB" w:rsidP="00567242">
      <w:pPr>
        <w:widowControl w:val="0"/>
        <w:rPr>
          <w:rFonts w:ascii="Trebuchet MS" w:hAnsi="Trebuchet MS"/>
          <w:sz w:val="16"/>
          <w:szCs w:val="16"/>
        </w:rPr>
      </w:pPr>
      <w:r>
        <w:rPr>
          <w:rFonts w:ascii="Trebuchet MS" w:hAnsi="Trebuchet MS" w:cs="Arial"/>
          <w:b/>
          <w:bCs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A8FDBF" wp14:editId="4DCBA4FE">
                <wp:simplePos x="0" y="0"/>
                <wp:positionH relativeFrom="column">
                  <wp:posOffset>2216150</wp:posOffset>
                </wp:positionH>
                <wp:positionV relativeFrom="paragraph">
                  <wp:posOffset>29845</wp:posOffset>
                </wp:positionV>
                <wp:extent cx="2275205" cy="2806700"/>
                <wp:effectExtent l="0" t="0" r="36195" b="381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2806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5306" w14:textId="77777777" w:rsidR="00BC7B45" w:rsidRDefault="00BC7B45" w:rsidP="0014695B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WORLD</w:t>
                            </w:r>
                            <w:r w:rsidRPr="006B2DD9">
                              <w:rPr>
                                <w:rFonts w:ascii="Trebuchet MS" w:hAnsi="Trebuchet MS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3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 Restored for Better</w:t>
                            </w:r>
                            <w:r w:rsidRPr="006B2DD9">
                              <w:rPr>
                                <w:rFonts w:ascii="Trebuchet MS" w:hAnsi="Trebuchet MS"/>
                                <w:color w:val="000000"/>
                                <w:sz w:val="12"/>
                                <w:szCs w:val="12"/>
                              </w:rPr>
                              <w:br/>
                            </w:r>
                          </w:p>
                          <w:p w14:paraId="620A43AA" w14:textId="3B8DB44B" w:rsidR="00BC7B45" w:rsidRDefault="00BC7B45" w:rsidP="0014695B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14695B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  <w:t>God came into the world to restore relationships through Jesus.</w:t>
                            </w:r>
                          </w:p>
                          <w:p w14:paraId="3ED2A966" w14:textId="77777777" w:rsidR="00BC7B45" w:rsidRPr="0014695B" w:rsidRDefault="00BC7B45" w:rsidP="0014695B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32B98353" w14:textId="464A740B" w:rsidR="00BC7B45" w:rsidRDefault="00BC7B45" w:rsidP="0014695B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14695B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  <w:t>Our brokenness, selfishness</w:t>
                            </w:r>
                            <w:r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  <w:t>,</w:t>
                            </w:r>
                            <w:r w:rsidRPr="0014695B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  <w:t xml:space="preserve"> and bad choices, and all of the </w:t>
                            </w:r>
                            <w:proofErr w:type="gramStart"/>
                            <w:r w:rsidRPr="0014695B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  <w:t>world’s</w:t>
                            </w:r>
                            <w:proofErr w:type="gramEnd"/>
                            <w:r w:rsidRPr="0014695B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  <w:t xml:space="preserve"> as well, were absorbed by Jesus selflessly on the cross. Jesus died for all of the injustice we have</w:t>
                            </w:r>
                            <w:r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  <w:t xml:space="preserve"> done and has been done to us.</w:t>
                            </w:r>
                          </w:p>
                          <w:p w14:paraId="11EFD5C1" w14:textId="77777777" w:rsidR="00BC7B45" w:rsidRPr="0014695B" w:rsidRDefault="00BC7B45" w:rsidP="0014695B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38E81558" w14:textId="2451C700" w:rsidR="00BC7B45" w:rsidRDefault="00BC7B45" w:rsidP="0014695B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14695B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  <w:t xml:space="preserve">Jesus came back to life, giving us the ability to experience peace, </w:t>
                            </w:r>
                            <w:r w:rsidR="00622A3C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  <w:t>reconciliation</w:t>
                            </w:r>
                            <w:r w:rsidRPr="0014695B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  <w:t xml:space="preserve">, and the </w:t>
                            </w:r>
                            <w:r w:rsidR="00622A3C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  <w:t xml:space="preserve">welcome </w:t>
                            </w:r>
                            <w:r w:rsidRPr="0014695B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  <w:t>that God desires for us.</w:t>
                            </w:r>
                          </w:p>
                          <w:p w14:paraId="3A87AEB4" w14:textId="77777777" w:rsidR="00BC7B45" w:rsidRPr="0014695B" w:rsidRDefault="00BC7B45" w:rsidP="0014695B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02461226" w14:textId="77777777" w:rsidR="00BC7B45" w:rsidRPr="0014695B" w:rsidRDefault="00BC7B45" w:rsidP="0014695B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14695B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  <w:t xml:space="preserve">We have a big choice to make. We have to ask for Jesus’ leadership in our lives to bring healing and change.   </w:t>
                            </w:r>
                            <w:r w:rsidRPr="0014695B"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8"/>
                              </w:rPr>
                              <w:br/>
                            </w:r>
                            <w:r w:rsidRPr="0014695B"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28" type="#_x0000_t202" style="position:absolute;margin-left:174.5pt;margin-top:2.35pt;width:179.15pt;height:2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" fillcolor="#f2f2f2" strokecolor="white">
                <v:textbox>
                  <w:txbxContent>
                    <w:p w14:paraId="03505306" w14:textId="77777777" w:rsidR="00BC7B45" w:rsidRDefault="00BC7B45" w:rsidP="0014695B">
                      <w:pPr>
                        <w:spacing w:after="0" w:line="240" w:lineRule="auto"/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WORLD</w:t>
                      </w:r>
                      <w:r w:rsidRPr="006B2DD9">
                        <w:rPr>
                          <w:rFonts w:ascii="Trebuchet MS" w:hAnsi="Trebuchet MS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3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: Restored for Better</w:t>
                      </w:r>
                      <w:r w:rsidRPr="006B2DD9">
                        <w:rPr>
                          <w:rFonts w:ascii="Trebuchet MS" w:hAnsi="Trebuchet MS"/>
                          <w:color w:val="000000"/>
                          <w:sz w:val="12"/>
                          <w:szCs w:val="12"/>
                        </w:rPr>
                        <w:br/>
                      </w:r>
                    </w:p>
                    <w:p w14:paraId="620A43AA" w14:textId="3B8DB44B" w:rsidR="00BC7B45" w:rsidRDefault="00BC7B45" w:rsidP="0014695B">
                      <w:pPr>
                        <w:spacing w:after="0" w:line="240" w:lineRule="auto"/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</w:pPr>
                      <w:r w:rsidRPr="0014695B"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  <w:t>God came into the world to restore relationships through Jesus.</w:t>
                      </w:r>
                    </w:p>
                    <w:p w14:paraId="3ED2A966" w14:textId="77777777" w:rsidR="00BC7B45" w:rsidRPr="0014695B" w:rsidRDefault="00BC7B45" w:rsidP="0014695B">
                      <w:pPr>
                        <w:spacing w:after="0" w:line="240" w:lineRule="auto"/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</w:pPr>
                    </w:p>
                    <w:p w14:paraId="32B98353" w14:textId="464A740B" w:rsidR="00BC7B45" w:rsidRDefault="00BC7B45" w:rsidP="0014695B">
                      <w:pPr>
                        <w:spacing w:after="0" w:line="240" w:lineRule="auto"/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</w:pPr>
                      <w:r w:rsidRPr="0014695B"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  <w:t>Our brokenness, selfishness</w:t>
                      </w:r>
                      <w:r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  <w:t>,</w:t>
                      </w:r>
                      <w:r w:rsidRPr="0014695B"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  <w:t xml:space="preserve"> and bad choices, and all of the </w:t>
                      </w:r>
                      <w:proofErr w:type="gramStart"/>
                      <w:r w:rsidRPr="0014695B"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  <w:t>world’s</w:t>
                      </w:r>
                      <w:proofErr w:type="gramEnd"/>
                      <w:r w:rsidRPr="0014695B"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  <w:t xml:space="preserve"> as well, were absorbed by Jesus selflessly on the cross. Jesus died for all of the injustice we have</w:t>
                      </w:r>
                      <w:r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  <w:t xml:space="preserve"> done and has been done to us.</w:t>
                      </w:r>
                    </w:p>
                    <w:p w14:paraId="11EFD5C1" w14:textId="77777777" w:rsidR="00BC7B45" w:rsidRPr="0014695B" w:rsidRDefault="00BC7B45" w:rsidP="0014695B">
                      <w:pPr>
                        <w:spacing w:after="0" w:line="240" w:lineRule="auto"/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</w:pPr>
                    </w:p>
                    <w:p w14:paraId="38E81558" w14:textId="2451C700" w:rsidR="00BC7B45" w:rsidRDefault="00BC7B45" w:rsidP="0014695B">
                      <w:pPr>
                        <w:spacing w:after="0" w:line="240" w:lineRule="auto"/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</w:pPr>
                      <w:r w:rsidRPr="0014695B"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  <w:t xml:space="preserve">Jesus came back to life, giving us the ability to experience peace, </w:t>
                      </w:r>
                      <w:r w:rsidR="00622A3C"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  <w:t>reconciliation</w:t>
                      </w:r>
                      <w:r w:rsidRPr="0014695B"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  <w:t xml:space="preserve">, and the </w:t>
                      </w:r>
                      <w:r w:rsidR="00622A3C"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  <w:t xml:space="preserve">welcome </w:t>
                      </w:r>
                      <w:r w:rsidRPr="0014695B"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  <w:t>that God desires for us.</w:t>
                      </w:r>
                    </w:p>
                    <w:p w14:paraId="3A87AEB4" w14:textId="77777777" w:rsidR="00BC7B45" w:rsidRPr="0014695B" w:rsidRDefault="00BC7B45" w:rsidP="0014695B">
                      <w:pPr>
                        <w:spacing w:after="0" w:line="240" w:lineRule="auto"/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</w:pPr>
                    </w:p>
                    <w:p w14:paraId="02461226" w14:textId="77777777" w:rsidR="00BC7B45" w:rsidRPr="0014695B" w:rsidRDefault="00BC7B45" w:rsidP="0014695B">
                      <w:pPr>
                        <w:spacing w:after="0" w:line="240" w:lineRule="auto"/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</w:pPr>
                      <w:r w:rsidRPr="0014695B"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  <w:t xml:space="preserve">We have a big choice to make. We have to ask for Jesus’ leadership in our lives to bring healing and change.   </w:t>
                      </w:r>
                      <w:r w:rsidRPr="0014695B">
                        <w:rPr>
                          <w:rFonts w:ascii="Trebuchet MS" w:hAnsi="Trebuchet MS"/>
                          <w:color w:val="000000"/>
                          <w:sz w:val="16"/>
                          <w:szCs w:val="18"/>
                        </w:rPr>
                        <w:br/>
                      </w:r>
                      <w:r w:rsidRPr="0014695B">
                        <w:rPr>
                          <w:rFonts w:ascii="Trebuchet MS" w:hAnsi="Trebuchet MS"/>
                          <w:color w:val="000000"/>
                          <w:sz w:val="16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21D302" wp14:editId="1071CD33">
                <wp:simplePos x="0" y="0"/>
                <wp:positionH relativeFrom="column">
                  <wp:posOffset>-158750</wp:posOffset>
                </wp:positionH>
                <wp:positionV relativeFrom="paragraph">
                  <wp:posOffset>29845</wp:posOffset>
                </wp:positionV>
                <wp:extent cx="2155825" cy="2806700"/>
                <wp:effectExtent l="0" t="0" r="28575" b="381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2806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2AFD3" w14:textId="77777777" w:rsidR="00BC7B45" w:rsidRDefault="00BC7B45" w:rsidP="0014695B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WORLD</w:t>
                            </w:r>
                            <w:r w:rsidRPr="006B2DD9">
                              <w:rPr>
                                <w:rFonts w:ascii="Trebuchet MS" w:hAnsi="Trebuchet MS" w:cs="Arial"/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4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: Sent to Heal</w:t>
                            </w:r>
                            <w:r w:rsidRPr="006B2DD9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239CCED" w14:textId="4C3005B9" w:rsidR="00BC7B45" w:rsidRPr="0014695B" w:rsidRDefault="00BC7B45" w:rsidP="0014695B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14695B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  <w:t xml:space="preserve">After we make that choice, part of our new identity becomes caring about and participating in the things that God does. </w:t>
                            </w:r>
                          </w:p>
                          <w:p w14:paraId="1E776CAD" w14:textId="0A2AB692" w:rsidR="00BC7B45" w:rsidRPr="0014695B" w:rsidRDefault="00BC7B45" w:rsidP="0014695B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iCs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14695B">
                              <w:rPr>
                                <w:rFonts w:ascii="Trebuchet MS" w:hAnsi="Trebuchet MS"/>
                                <w:sz w:val="16"/>
                                <w:szCs w:val="18"/>
                              </w:rPr>
                              <w:br/>
                            </w:r>
                            <w:r w:rsidRPr="0014695B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  <w:t xml:space="preserve">God sends us out in his Spirit to bring healing and new life to the places of brokenness in the world, to </w:t>
                            </w:r>
                            <w:r w:rsidR="00622A3C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  <w:t>extend God’s welcome to people who’ve been hurt and rejected</w:t>
                            </w:r>
                            <w:r w:rsidRPr="0014695B">
                              <w:rPr>
                                <w:rFonts w:ascii="Trebuchet MS" w:hAnsi="Trebuchet MS" w:cs="Arial"/>
                                <w:color w:val="000000"/>
                                <w:sz w:val="16"/>
                                <w:szCs w:val="18"/>
                              </w:rPr>
                              <w:t>, and to become world changers!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29" type="#_x0000_t202" style="position:absolute;margin-left:-12.45pt;margin-top:2.35pt;width:169.75pt;height:2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" fillcolor="#f2f2f2" strokecolor="white">
                <v:textbox>
                  <w:txbxContent>
                    <w:p w14:paraId="3152AFD3" w14:textId="77777777" w:rsidR="00BC7B45" w:rsidRDefault="00BC7B45" w:rsidP="0014695B">
                      <w:pPr>
                        <w:spacing w:after="0" w:line="240" w:lineRule="auto"/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iCs/>
                          <w:color w:val="000000"/>
                          <w:sz w:val="20"/>
                          <w:szCs w:val="20"/>
                        </w:rPr>
                        <w:t>WORLD</w:t>
                      </w:r>
                      <w:r w:rsidRPr="006B2DD9">
                        <w:rPr>
                          <w:rFonts w:ascii="Trebuchet MS" w:hAnsi="Trebuchet MS" w:cs="Arial"/>
                          <w:b/>
                          <w:iCs/>
                          <w:color w:val="000000"/>
                          <w:sz w:val="20"/>
                          <w:szCs w:val="20"/>
                        </w:rPr>
                        <w:t xml:space="preserve"> 4</w:t>
                      </w:r>
                      <w:r>
                        <w:rPr>
                          <w:rFonts w:ascii="Trebuchet MS" w:hAnsi="Trebuchet MS" w:cs="Arial"/>
                          <w:b/>
                          <w:iCs/>
                          <w:color w:val="000000"/>
                          <w:sz w:val="20"/>
                          <w:szCs w:val="20"/>
                        </w:rPr>
                        <w:t>: Sent to Heal</w:t>
                      </w:r>
                      <w:r w:rsidRPr="006B2DD9">
                        <w:rPr>
                          <w:rFonts w:ascii="Trebuchet MS" w:hAnsi="Trebuchet MS"/>
                          <w:sz w:val="20"/>
                          <w:szCs w:val="20"/>
                        </w:rPr>
                        <w:br/>
                      </w:r>
                    </w:p>
                    <w:p w14:paraId="2239CCED" w14:textId="4C3005B9" w:rsidR="00BC7B45" w:rsidRPr="0014695B" w:rsidRDefault="00BC7B45" w:rsidP="0014695B">
                      <w:pPr>
                        <w:spacing w:after="0" w:line="240" w:lineRule="auto"/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</w:pPr>
                      <w:r w:rsidRPr="0014695B"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  <w:t xml:space="preserve">After we make that choice, part of our new identity becomes caring about and participating in the things that God does. </w:t>
                      </w:r>
                    </w:p>
                    <w:p w14:paraId="1E776CAD" w14:textId="0A2AB692" w:rsidR="00BC7B45" w:rsidRPr="0014695B" w:rsidRDefault="00BC7B45" w:rsidP="0014695B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iCs/>
                          <w:color w:val="000000"/>
                          <w:sz w:val="16"/>
                          <w:szCs w:val="18"/>
                        </w:rPr>
                      </w:pPr>
                      <w:r w:rsidRPr="0014695B">
                        <w:rPr>
                          <w:rFonts w:ascii="Trebuchet MS" w:hAnsi="Trebuchet MS"/>
                          <w:sz w:val="16"/>
                          <w:szCs w:val="18"/>
                        </w:rPr>
                        <w:br/>
                      </w:r>
                      <w:r w:rsidRPr="0014695B"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  <w:t xml:space="preserve">God sends us out in his Spirit to bring healing and new life to the places of brokenness in the world, to </w:t>
                      </w:r>
                      <w:r w:rsidR="00622A3C"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  <w:t>extend God’s welcome to people who’ve been hurt and rejected</w:t>
                      </w:r>
                      <w:r w:rsidRPr="0014695B">
                        <w:rPr>
                          <w:rFonts w:ascii="Trebuchet MS" w:hAnsi="Trebuchet MS" w:cs="Arial"/>
                          <w:color w:val="000000"/>
                          <w:sz w:val="16"/>
                          <w:szCs w:val="18"/>
                        </w:rPr>
                        <w:t>, and to become world changers!</w:t>
                      </w:r>
                    </w:p>
                  </w:txbxContent>
                </v:textbox>
              </v:shape>
            </w:pict>
          </mc:Fallback>
        </mc:AlternateContent>
      </w:r>
    </w:p>
    <w:p w14:paraId="0D0EDC81" w14:textId="77777777" w:rsidR="00AC1E96" w:rsidRPr="006B2DD9" w:rsidRDefault="00AC1E96" w:rsidP="00567242">
      <w:pPr>
        <w:widowControl w:val="0"/>
        <w:rPr>
          <w:rFonts w:ascii="Trebuchet MS" w:hAnsi="Trebuchet MS"/>
          <w:sz w:val="16"/>
          <w:szCs w:val="16"/>
        </w:rPr>
      </w:pPr>
    </w:p>
    <w:p w14:paraId="0E2DE608" w14:textId="77777777" w:rsidR="00AC1E96" w:rsidRPr="006B2DD9" w:rsidRDefault="00AC1E96" w:rsidP="00567242">
      <w:pPr>
        <w:widowControl w:val="0"/>
        <w:rPr>
          <w:rFonts w:ascii="Trebuchet MS" w:hAnsi="Trebuchet MS"/>
          <w:sz w:val="16"/>
          <w:szCs w:val="16"/>
        </w:rPr>
      </w:pPr>
    </w:p>
    <w:p w14:paraId="11DE77FB" w14:textId="77777777" w:rsidR="00AC1E96" w:rsidRPr="006B2DD9" w:rsidRDefault="00AC1E96" w:rsidP="00567242">
      <w:pPr>
        <w:widowControl w:val="0"/>
        <w:rPr>
          <w:rFonts w:ascii="Trebuchet MS" w:hAnsi="Trebuchet MS"/>
          <w:sz w:val="16"/>
          <w:szCs w:val="16"/>
        </w:rPr>
      </w:pPr>
    </w:p>
    <w:p w14:paraId="1EAD9F11" w14:textId="77777777" w:rsidR="00AC1E96" w:rsidRPr="006B2DD9" w:rsidRDefault="00AC1E96" w:rsidP="00567242">
      <w:pPr>
        <w:widowControl w:val="0"/>
        <w:rPr>
          <w:rFonts w:ascii="Trebuchet MS" w:hAnsi="Trebuchet MS"/>
          <w:sz w:val="16"/>
          <w:szCs w:val="16"/>
        </w:rPr>
      </w:pPr>
    </w:p>
    <w:p w14:paraId="05BC2293" w14:textId="77777777" w:rsidR="00AC1E96" w:rsidRPr="006B2DD9" w:rsidRDefault="00AC1E96" w:rsidP="00567242">
      <w:pPr>
        <w:widowControl w:val="0"/>
        <w:rPr>
          <w:rFonts w:ascii="Trebuchet MS" w:hAnsi="Trebuchet MS"/>
          <w:sz w:val="16"/>
          <w:szCs w:val="16"/>
        </w:rPr>
      </w:pPr>
    </w:p>
    <w:p w14:paraId="1D871B40" w14:textId="77777777" w:rsidR="00AC1E96" w:rsidRPr="006B2DD9" w:rsidRDefault="00AC1E96" w:rsidP="00567242">
      <w:pPr>
        <w:widowControl w:val="0"/>
        <w:rPr>
          <w:rFonts w:ascii="Trebuchet MS" w:hAnsi="Trebuchet MS"/>
          <w:sz w:val="16"/>
          <w:szCs w:val="16"/>
        </w:rPr>
      </w:pPr>
    </w:p>
    <w:p w14:paraId="632D226A" w14:textId="77777777" w:rsidR="00AC1E96" w:rsidRPr="006B2DD9" w:rsidRDefault="00AC1E96" w:rsidP="00567242">
      <w:pPr>
        <w:widowControl w:val="0"/>
        <w:rPr>
          <w:rFonts w:ascii="Trebuchet MS" w:hAnsi="Trebuchet MS"/>
          <w:sz w:val="16"/>
          <w:szCs w:val="16"/>
        </w:rPr>
      </w:pPr>
    </w:p>
    <w:p w14:paraId="42A1BC5A" w14:textId="77777777" w:rsidR="00AC1E96" w:rsidRPr="006B2DD9" w:rsidRDefault="00AC1E96" w:rsidP="00567242">
      <w:pPr>
        <w:widowControl w:val="0"/>
        <w:rPr>
          <w:rFonts w:ascii="Trebuchet MS" w:hAnsi="Trebuchet MS"/>
          <w:sz w:val="16"/>
          <w:szCs w:val="16"/>
        </w:rPr>
      </w:pPr>
    </w:p>
    <w:sectPr w:rsidR="00AC1E96" w:rsidRPr="006B2DD9" w:rsidSect="004C0168">
      <w:footerReference w:type="default" r:id="rId11"/>
      <w:pgSz w:w="15840" w:h="12240" w:orient="landscape"/>
      <w:pgMar w:top="810" w:right="900" w:bottom="540" w:left="900" w:header="72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F4F9A" w14:textId="77777777" w:rsidR="00BC7B45" w:rsidRDefault="00BC7B45" w:rsidP="00EB32B2">
      <w:pPr>
        <w:spacing w:after="0" w:line="240" w:lineRule="auto"/>
      </w:pPr>
      <w:r>
        <w:separator/>
      </w:r>
    </w:p>
  </w:endnote>
  <w:endnote w:type="continuationSeparator" w:id="0">
    <w:p w14:paraId="41834DE7" w14:textId="77777777" w:rsidR="00BC7B45" w:rsidRDefault="00BC7B45" w:rsidP="00EB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othamMedium">
    <w:altName w:val="Times New Roman"/>
    <w:charset w:val="00"/>
    <w:family w:val="auto"/>
    <w:pitch w:val="variable"/>
    <w:sig w:usb0="00000001" w:usb1="5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E3850" w14:textId="17495770" w:rsidR="00F24ACB" w:rsidRPr="00F24ACB" w:rsidRDefault="00F24ACB" w:rsidP="00F24ACB">
    <w:pPr>
      <w:pStyle w:val="Footer"/>
      <w:jc w:val="center"/>
      <w:rPr>
        <w:rFonts w:ascii="GothamMedium" w:hAnsi="GothamMedium"/>
        <w:b/>
        <w:sz w:val="20"/>
        <w:szCs w:val="20"/>
      </w:rPr>
    </w:pPr>
    <w:r>
      <w:rPr>
        <w:rFonts w:ascii="GothamMedium" w:hAnsi="GothamMedium"/>
        <w:b/>
        <w:sz w:val="20"/>
        <w:szCs w:val="20"/>
      </w:rPr>
      <w:t>USE THIS SCRIPT TO HELP YOU START SPIRITUAL CONVERSATIONS | FOCUS ON THE PERSON, NOT THE SCRIPT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B5257" w14:textId="77777777" w:rsidR="00BC7B45" w:rsidRDefault="00BC7B45" w:rsidP="00EB32B2">
      <w:pPr>
        <w:spacing w:after="0" w:line="240" w:lineRule="auto"/>
      </w:pPr>
      <w:r>
        <w:separator/>
      </w:r>
    </w:p>
  </w:footnote>
  <w:footnote w:type="continuationSeparator" w:id="0">
    <w:p w14:paraId="3ECFCDBE" w14:textId="77777777" w:rsidR="00BC7B45" w:rsidRDefault="00BC7B45" w:rsidP="00EB3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4E41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E4570"/>
    <w:multiLevelType w:val="multilevel"/>
    <w:tmpl w:val="DF6C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E3311"/>
    <w:multiLevelType w:val="hybridMultilevel"/>
    <w:tmpl w:val="E552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B1F9E"/>
    <w:multiLevelType w:val="hybridMultilevel"/>
    <w:tmpl w:val="396E79FE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>
    <w:nsid w:val="431C3F37"/>
    <w:multiLevelType w:val="hybridMultilevel"/>
    <w:tmpl w:val="6E38F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2364A"/>
    <w:multiLevelType w:val="hybridMultilevel"/>
    <w:tmpl w:val="CBE8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03329"/>
    <w:multiLevelType w:val="multilevel"/>
    <w:tmpl w:val="E022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03"/>
    <w:rsid w:val="0000733B"/>
    <w:rsid w:val="0004222F"/>
    <w:rsid w:val="000814C0"/>
    <w:rsid w:val="00105DF0"/>
    <w:rsid w:val="00125842"/>
    <w:rsid w:val="00142D98"/>
    <w:rsid w:val="0014695B"/>
    <w:rsid w:val="00170E54"/>
    <w:rsid w:val="001A7F6F"/>
    <w:rsid w:val="0025051E"/>
    <w:rsid w:val="0026522D"/>
    <w:rsid w:val="00266448"/>
    <w:rsid w:val="002A3B1B"/>
    <w:rsid w:val="002F3501"/>
    <w:rsid w:val="00301B5F"/>
    <w:rsid w:val="00332CC3"/>
    <w:rsid w:val="00341847"/>
    <w:rsid w:val="00396C77"/>
    <w:rsid w:val="003A5803"/>
    <w:rsid w:val="003B17CD"/>
    <w:rsid w:val="003E6ABF"/>
    <w:rsid w:val="0040244A"/>
    <w:rsid w:val="00440098"/>
    <w:rsid w:val="0045553C"/>
    <w:rsid w:val="00475BB7"/>
    <w:rsid w:val="004A287E"/>
    <w:rsid w:val="004B6460"/>
    <w:rsid w:val="004C0168"/>
    <w:rsid w:val="004F3C2E"/>
    <w:rsid w:val="00536C29"/>
    <w:rsid w:val="00567242"/>
    <w:rsid w:val="005F010F"/>
    <w:rsid w:val="00622A3C"/>
    <w:rsid w:val="00676F7B"/>
    <w:rsid w:val="006B2DD9"/>
    <w:rsid w:val="006F21D8"/>
    <w:rsid w:val="007377E6"/>
    <w:rsid w:val="008243EE"/>
    <w:rsid w:val="00825741"/>
    <w:rsid w:val="00826EAF"/>
    <w:rsid w:val="00840600"/>
    <w:rsid w:val="00882B7E"/>
    <w:rsid w:val="008B161B"/>
    <w:rsid w:val="008F3D69"/>
    <w:rsid w:val="009371FF"/>
    <w:rsid w:val="00947144"/>
    <w:rsid w:val="0097440B"/>
    <w:rsid w:val="00996D07"/>
    <w:rsid w:val="009C3B42"/>
    <w:rsid w:val="00A0640D"/>
    <w:rsid w:val="00A12387"/>
    <w:rsid w:val="00A15719"/>
    <w:rsid w:val="00A17980"/>
    <w:rsid w:val="00A434AB"/>
    <w:rsid w:val="00A52B7A"/>
    <w:rsid w:val="00A53EEC"/>
    <w:rsid w:val="00AB1C93"/>
    <w:rsid w:val="00AB3D53"/>
    <w:rsid w:val="00AC1E96"/>
    <w:rsid w:val="00AD39DD"/>
    <w:rsid w:val="00AE38FA"/>
    <w:rsid w:val="00B60BB1"/>
    <w:rsid w:val="00B92722"/>
    <w:rsid w:val="00BA5C66"/>
    <w:rsid w:val="00BC7B45"/>
    <w:rsid w:val="00BD35AF"/>
    <w:rsid w:val="00C12607"/>
    <w:rsid w:val="00C308A5"/>
    <w:rsid w:val="00C32F1C"/>
    <w:rsid w:val="00C9188D"/>
    <w:rsid w:val="00CF34FE"/>
    <w:rsid w:val="00D41E82"/>
    <w:rsid w:val="00DB5BA5"/>
    <w:rsid w:val="00DD1855"/>
    <w:rsid w:val="00E23AC2"/>
    <w:rsid w:val="00E31A85"/>
    <w:rsid w:val="00E55FF8"/>
    <w:rsid w:val="00E61B8D"/>
    <w:rsid w:val="00EB0519"/>
    <w:rsid w:val="00EB0C40"/>
    <w:rsid w:val="00EB32B2"/>
    <w:rsid w:val="00EC136C"/>
    <w:rsid w:val="00EC53B3"/>
    <w:rsid w:val="00EE2405"/>
    <w:rsid w:val="00F24ACB"/>
    <w:rsid w:val="00F37176"/>
    <w:rsid w:val="00F67BD0"/>
    <w:rsid w:val="00FB424C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4F2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5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A5803"/>
  </w:style>
  <w:style w:type="table" w:styleId="TableGrid">
    <w:name w:val="Table Grid"/>
    <w:basedOn w:val="TableNormal"/>
    <w:uiPriority w:val="59"/>
    <w:rsid w:val="00E31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E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E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980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32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32B2"/>
  </w:style>
  <w:style w:type="character" w:styleId="FootnoteReference">
    <w:name w:val="footnote reference"/>
    <w:uiPriority w:val="99"/>
    <w:semiHidden/>
    <w:unhideWhenUsed/>
    <w:rsid w:val="00EB32B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4A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AC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4A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ACB"/>
    <w:rPr>
      <w:sz w:val="22"/>
      <w:szCs w:val="22"/>
    </w:rPr>
  </w:style>
  <w:style w:type="paragraph" w:styleId="NoSpacing">
    <w:name w:val="No Spacing"/>
    <w:link w:val="NoSpacingChar"/>
    <w:qFormat/>
    <w:rsid w:val="00F24ACB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F24ACB"/>
    <w:rPr>
      <w:rFonts w:ascii="PMingLiU" w:eastAsiaTheme="minorEastAsia" w:hAnsi="PMingLiU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5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A5803"/>
  </w:style>
  <w:style w:type="table" w:styleId="TableGrid">
    <w:name w:val="Table Grid"/>
    <w:basedOn w:val="TableNormal"/>
    <w:uiPriority w:val="59"/>
    <w:rsid w:val="00E31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E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E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980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32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32B2"/>
  </w:style>
  <w:style w:type="character" w:styleId="FootnoteReference">
    <w:name w:val="footnote reference"/>
    <w:uiPriority w:val="99"/>
    <w:semiHidden/>
    <w:unhideWhenUsed/>
    <w:rsid w:val="00EB32B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4A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AC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4A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ACB"/>
    <w:rPr>
      <w:sz w:val="22"/>
      <w:szCs w:val="22"/>
    </w:rPr>
  </w:style>
  <w:style w:type="paragraph" w:styleId="NoSpacing">
    <w:name w:val="No Spacing"/>
    <w:link w:val="NoSpacingChar"/>
    <w:qFormat/>
    <w:rsid w:val="00F24ACB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F24ACB"/>
    <w:rPr>
      <w:rFonts w:ascii="PMingLiU" w:eastAsiaTheme="minorEastAsia" w:hAnsi="PMingLiU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59600-3226-4616-B27A-B9131F42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Gary Nauman</cp:lastModifiedBy>
  <cp:revision>3</cp:revision>
  <cp:lastPrinted>2014-10-23T17:22:00Z</cp:lastPrinted>
  <dcterms:created xsi:type="dcterms:W3CDTF">2014-10-23T17:23:00Z</dcterms:created>
  <dcterms:modified xsi:type="dcterms:W3CDTF">2014-10-23T17:40:00Z</dcterms:modified>
</cp:coreProperties>
</file>